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leftFromText="180" w:rightFromText="180" w:vertAnchor="page" w:horzAnchor="margin" w:tblpXSpec="center" w:tblpY="1216"/>
        <w:tblW w:w="1090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"/>
        <w:gridCol w:w="289"/>
        <w:gridCol w:w="126"/>
        <w:gridCol w:w="284"/>
        <w:gridCol w:w="840"/>
        <w:gridCol w:w="309"/>
        <w:gridCol w:w="93"/>
        <w:gridCol w:w="1309"/>
        <w:gridCol w:w="254"/>
        <w:gridCol w:w="177"/>
        <w:gridCol w:w="430"/>
        <w:gridCol w:w="430"/>
        <w:gridCol w:w="420"/>
        <w:gridCol w:w="541"/>
        <w:gridCol w:w="740"/>
        <w:gridCol w:w="420"/>
        <w:gridCol w:w="431"/>
        <w:gridCol w:w="141"/>
        <w:gridCol w:w="401"/>
        <w:gridCol w:w="875"/>
        <w:gridCol w:w="425"/>
        <w:gridCol w:w="426"/>
        <w:gridCol w:w="141"/>
        <w:gridCol w:w="284"/>
        <w:gridCol w:w="425"/>
      </w:tblGrid>
      <w:tr w:rsidR="0092032B" w:rsidRPr="00333A54" w14:paraId="06814BDB" w14:textId="77777777" w:rsidTr="00CB1996">
        <w:trPr>
          <w:trHeight w:val="538"/>
        </w:trPr>
        <w:tc>
          <w:tcPr>
            <w:tcW w:w="1090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C96C8" w14:textId="7EC50AA6" w:rsidR="0092032B" w:rsidRPr="00DB267A" w:rsidRDefault="0092032B" w:rsidP="004D5332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333A54">
              <w:rPr>
                <w:rFonts w:ascii="Times New Roman" w:eastAsia="標楷體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321CF91" wp14:editId="61534413">
                      <wp:simplePos x="0" y="0"/>
                      <wp:positionH relativeFrom="column">
                        <wp:posOffset>2939008</wp:posOffset>
                      </wp:positionH>
                      <wp:positionV relativeFrom="paragraph">
                        <wp:posOffset>-438507</wp:posOffset>
                      </wp:positionV>
                      <wp:extent cx="3999369" cy="342900"/>
                      <wp:effectExtent l="0" t="0" r="20320" b="1905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99369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F4A62" w14:textId="19F514A4" w:rsidR="0092032B" w:rsidRPr="003B6AB5" w:rsidRDefault="0092032B" w:rsidP="0092032B">
                                  <w:pPr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</w:pPr>
                                  <w:r w:rsidRPr="003B6AB5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20</w:t>
                                  </w:r>
                                  <w:r w:rsidR="00F57F1E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17</w:t>
                                  </w:r>
                                  <w:r w:rsidRPr="003B6AB5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.</w:t>
                                  </w:r>
                                  <w:r w:rsidR="00F57F1E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6</w:t>
                                  </w:r>
                                  <w:r w:rsidRPr="003B6AB5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.</w:t>
                                  </w:r>
                                  <w:r w:rsidR="00F57F1E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20</w:t>
                                  </w:r>
                                  <w:r w:rsidRPr="003B6AB5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 xml:space="preserve"> Revised during the 3</w:t>
                                  </w:r>
                                  <w:r w:rsidR="00F57F1E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4</w:t>
                                  </w:r>
                                  <w:r w:rsidRPr="003B6AB5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-3</w:t>
                                  </w:r>
                                  <w:r w:rsidRPr="003B6AB5">
                                    <w:rPr>
                                      <w:rFonts w:ascii="Times New Roman" w:eastAsia="標楷體" w:hAnsi="Times New Roman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 xml:space="preserve"> </w:t>
                                  </w:r>
                                  <w:r w:rsidRPr="003B6AB5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Faculty Review Committee</w:t>
                                  </w:r>
                                  <w:r w:rsidR="00624A81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 xml:space="preserve"> Meeting</w:t>
                                  </w:r>
                                </w:p>
                                <w:p w14:paraId="09756526" w14:textId="77777777" w:rsidR="0092032B" w:rsidRPr="00071497" w:rsidRDefault="0092032B" w:rsidP="0092032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1CF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231.4pt;margin-top:-34.55pt;width:314.9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" strokecolor="#c0504d" strokeweight="2pt">
                      <v:path arrowok="t"/>
                      <v:textbox>
                        <w:txbxContent>
                          <w:p w14:paraId="561F4A62" w14:textId="19F514A4" w:rsidR="0092032B" w:rsidRPr="003B6AB5" w:rsidRDefault="0092032B" w:rsidP="0092032B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</w:pPr>
                            <w:r w:rsidRPr="003B6AB5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20</w:t>
                            </w:r>
                            <w:r w:rsidR="00F57F1E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17</w:t>
                            </w:r>
                            <w:r w:rsidRPr="003B6AB5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.</w:t>
                            </w:r>
                            <w:r w:rsidR="00F57F1E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6</w:t>
                            </w:r>
                            <w:r w:rsidRPr="003B6AB5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.</w:t>
                            </w:r>
                            <w:r w:rsidR="00F57F1E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20</w:t>
                            </w:r>
                            <w:r w:rsidRPr="003B6AB5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 xml:space="preserve"> Revised during the 3</w:t>
                            </w:r>
                            <w:r w:rsidR="00F57F1E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4</w:t>
                            </w:r>
                            <w:r w:rsidRPr="003B6AB5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-3</w:t>
                            </w:r>
                            <w:r w:rsidRPr="003B6AB5">
                              <w:rPr>
                                <w:rFonts w:ascii="Times New Roman" w:eastAsia="標楷體" w:hAnsi="Times New Roman" w:hint="eastAsia"/>
                                <w:sz w:val="20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3B6AB5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Faculty Review Committee</w:t>
                            </w:r>
                            <w:r w:rsidR="00624A81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 xml:space="preserve"> Meeting</w:t>
                            </w:r>
                          </w:p>
                          <w:p w14:paraId="09756526" w14:textId="77777777" w:rsidR="0092032B" w:rsidRPr="00071497" w:rsidRDefault="0092032B" w:rsidP="009203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NCHU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ollege of</w:t>
            </w:r>
            <w:r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De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partment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/I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nstitute of</w:t>
            </w:r>
            <w:r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   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br/>
            </w:r>
            <w:r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</w:t>
            </w:r>
            <w:r w:rsidRPr="00DB267A">
              <w:rPr>
                <w:rFonts w:ascii="Times New Roman" w:eastAsia="標楷體" w:hAnsi="Times New Roman"/>
                <w:sz w:val="144"/>
                <w:szCs w:val="14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Se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mester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Fa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culty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P</w:t>
            </w:r>
            <w:r w:rsidRPr="0092032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romotion 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R</w:t>
            </w:r>
            <w:r w:rsidRPr="0092032B">
              <w:rPr>
                <w:rFonts w:ascii="Times New Roman" w:eastAsia="標楷體" w:hAnsi="Times New Roman" w:hint="eastAsia"/>
                <w:sz w:val="28"/>
                <w:szCs w:val="28"/>
              </w:rPr>
              <w:t>ecommendation</w:t>
            </w:r>
            <w:r w:rsidRPr="0092032B">
              <w:rPr>
                <w:rFonts w:ascii="Times New Roman" w:eastAsia="標楷體" w:hAnsi="Times New Roman" w:hint="eastAsia"/>
                <w:sz w:val="144"/>
                <w:szCs w:val="14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/>
                <w:szCs w:val="24"/>
              </w:rPr>
              <w:t>ate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 Filed:</w:t>
            </w:r>
          </w:p>
        </w:tc>
      </w:tr>
      <w:tr w:rsidR="0092032B" w:rsidRPr="00333A54" w14:paraId="7DC89981" w14:textId="77777777" w:rsidTr="00CB1996">
        <w:trPr>
          <w:cantSplit/>
          <w:trHeight w:val="465"/>
        </w:trPr>
        <w:tc>
          <w:tcPr>
            <w:tcW w:w="11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947B1D4" w14:textId="69BECEEE" w:rsidR="0092032B" w:rsidRPr="0092032B" w:rsidRDefault="0092032B" w:rsidP="004D5332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Promot</w:t>
            </w:r>
            <w:r w:rsidR="00624A81">
              <w:rPr>
                <w:rFonts w:ascii="Times New Roman" w:eastAsia="標楷體" w:hAnsi="Times New Roman"/>
                <w:bCs/>
                <w:szCs w:val="24"/>
              </w:rPr>
              <w:t>ion to:</w:t>
            </w:r>
          </w:p>
        </w:tc>
        <w:tc>
          <w:tcPr>
            <w:tcW w:w="9796" w:type="dxa"/>
            <w:gridSpan w:val="2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DDE5E" w14:textId="70BC555D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/>
                <w:szCs w:val="24"/>
              </w:rPr>
              <w:t>ull-time</w:t>
            </w:r>
            <w:r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djunct</w:t>
            </w:r>
          </w:p>
        </w:tc>
      </w:tr>
      <w:tr w:rsidR="0092032B" w:rsidRPr="00333A54" w14:paraId="16D26AF2" w14:textId="77777777" w:rsidTr="00CB1996">
        <w:trPr>
          <w:cantSplit/>
          <w:trHeight w:val="465"/>
        </w:trPr>
        <w:tc>
          <w:tcPr>
            <w:tcW w:w="110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B5F682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796" w:type="dxa"/>
            <w:gridSpan w:val="2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E8A74" w14:textId="4296B81C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Pr</w:t>
            </w:r>
            <w:r>
              <w:rPr>
                <w:rFonts w:ascii="Times New Roman" w:eastAsia="標楷體" w:hAnsi="Times New Roman"/>
                <w:szCs w:val="24"/>
              </w:rPr>
              <w:t>ofessor</w:t>
            </w:r>
            <w:r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ssociate Professor</w:t>
            </w:r>
            <w:r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Assistant Professor</w:t>
            </w:r>
            <w:r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Instructor</w:t>
            </w:r>
          </w:p>
        </w:tc>
      </w:tr>
      <w:tr w:rsidR="0092032B" w:rsidRPr="00333A54" w14:paraId="16285C95" w14:textId="77777777" w:rsidTr="0092032B">
        <w:trPr>
          <w:cantSplit/>
          <w:trHeight w:val="465"/>
        </w:trPr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5D817C" w14:textId="1122C2AE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Review Type</w:t>
            </w:r>
          </w:p>
        </w:tc>
        <w:tc>
          <w:tcPr>
            <w:tcW w:w="9922" w:type="dxa"/>
            <w:gridSpan w:val="2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553B8" w14:textId="7826378D" w:rsidR="0092032B" w:rsidRPr="007F7D9A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7D9A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Academic Papers</w:t>
            </w:r>
          </w:p>
          <w:p w14:paraId="2BD9805A" w14:textId="4CDDE851" w:rsidR="0092032B" w:rsidRPr="007F7D9A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7D9A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7F7D9A">
              <w:rPr>
                <w:rFonts w:ascii="Times New Roman" w:eastAsia="標楷體" w:hAnsi="Times New Roman"/>
                <w:szCs w:val="24"/>
              </w:rPr>
              <w:t xml:space="preserve">echnical </w:t>
            </w:r>
            <w:r>
              <w:rPr>
                <w:rFonts w:ascii="Times New Roman" w:eastAsia="標楷體" w:hAnsi="Times New Roman"/>
                <w:szCs w:val="24"/>
              </w:rPr>
              <w:t>R</w:t>
            </w:r>
            <w:r w:rsidRPr="007F7D9A">
              <w:rPr>
                <w:rFonts w:ascii="Times New Roman" w:eastAsia="標楷體" w:hAnsi="Times New Roman"/>
                <w:szCs w:val="24"/>
              </w:rPr>
              <w:t>eport</w:t>
            </w:r>
            <w:r>
              <w:rPr>
                <w:rFonts w:ascii="Times New Roman" w:eastAsia="標楷體" w:hAnsi="Times New Roman"/>
                <w:szCs w:val="24"/>
              </w:rPr>
              <w:t>s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 w:rsidRPr="007F7D9A">
              <w:rPr>
                <w:rFonts w:ascii="Times New Roman" w:eastAsia="標楷體" w:hAnsi="Times New Roman"/>
                <w:szCs w:val="24"/>
              </w:rPr>
              <w:t xml:space="preserve">fill in </w:t>
            </w:r>
            <w:r>
              <w:rPr>
                <w:rFonts w:ascii="Times New Roman" w:eastAsia="標楷體" w:hAnsi="Times New Roman"/>
                <w:szCs w:val="24"/>
              </w:rPr>
              <w:t xml:space="preserve">one </w:t>
            </w:r>
            <w:r w:rsidRPr="007F7D9A">
              <w:rPr>
                <w:rFonts w:ascii="Times New Roman" w:eastAsia="標楷體" w:hAnsi="Times New Roman"/>
                <w:szCs w:val="24"/>
              </w:rPr>
              <w:t>of the following</w:t>
            </w:r>
            <w:r>
              <w:rPr>
                <w:rFonts w:ascii="Times New Roman" w:eastAsia="標楷體" w:hAnsi="Times New Roman"/>
                <w:szCs w:val="24"/>
              </w:rPr>
              <w:t>):</w:t>
            </w:r>
          </w:p>
          <w:p w14:paraId="521DD39D" w14:textId="0DD310F7" w:rsidR="0092032B" w:rsidRPr="007F7D9A" w:rsidRDefault="0092032B" w:rsidP="004D5332">
            <w:pPr>
              <w:ind w:leftChars="230" w:left="833" w:hangingChars="117" w:hanging="281"/>
              <w:jc w:val="both"/>
              <w:rPr>
                <w:rFonts w:ascii="Times New Roman" w:eastAsia="標楷體" w:hAnsi="Times New Roman"/>
                <w:szCs w:val="24"/>
              </w:rPr>
            </w:pPr>
            <w:r w:rsidRPr="007F7D9A">
              <w:rPr>
                <w:rFonts w:ascii="Times New Roman" w:eastAsia="標楷體" w:hAnsi="Times New Roman"/>
              </w:rPr>
              <w:t>□</w:t>
            </w:r>
            <w:r w:rsidR="00A85100">
              <w:rPr>
                <w:rFonts w:ascii="Times New Roman" w:eastAsia="標楷體" w:hAnsi="Times New Roman"/>
              </w:rPr>
              <w:t xml:space="preserve"> </w:t>
            </w:r>
            <w:r w:rsidR="00624A81">
              <w:rPr>
                <w:rFonts w:ascii="Times New Roman" w:eastAsia="標楷體" w:hAnsi="Times New Roman"/>
              </w:rPr>
              <w:t xml:space="preserve">Technology </w:t>
            </w:r>
            <w:r w:rsidR="00A85100">
              <w:rPr>
                <w:rFonts w:ascii="Times New Roman" w:eastAsia="標楷體" w:hAnsi="Times New Roman"/>
              </w:rPr>
              <w:t xml:space="preserve">transfer </w:t>
            </w:r>
            <w:r w:rsidR="00A85100">
              <w:rPr>
                <w:rFonts w:ascii="Times New Roman" w:eastAsia="標楷體" w:hAnsi="Times New Roman" w:hint="eastAsia"/>
              </w:rPr>
              <w:t>n</w:t>
            </w:r>
            <w:r w:rsidR="00A85100">
              <w:rPr>
                <w:rFonts w:ascii="Times New Roman" w:eastAsia="標楷體" w:hAnsi="Times New Roman"/>
              </w:rPr>
              <w:t xml:space="preserve">et income from patent </w:t>
            </w:r>
            <w:r w:rsidR="00624A81">
              <w:rPr>
                <w:rFonts w:ascii="Times New Roman" w:eastAsia="標楷體" w:hAnsi="Times New Roman"/>
              </w:rPr>
              <w:t xml:space="preserve">obtained </w:t>
            </w:r>
            <w:r w:rsidR="00A85100">
              <w:rPr>
                <w:rFonts w:ascii="Times New Roman" w:eastAsia="標楷體" w:hAnsi="Times New Roman"/>
              </w:rPr>
              <w:t>in the last 5 years NT</w:t>
            </w:r>
            <w:proofErr w:type="gramStart"/>
            <w:r w:rsidR="00A85100">
              <w:rPr>
                <w:rFonts w:ascii="Times New Roman" w:eastAsia="標楷體" w:hAnsi="Times New Roman"/>
              </w:rPr>
              <w:t>$</w:t>
            </w:r>
            <w:r w:rsidR="00A85100" w:rsidRPr="00A85100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 w:rsidR="00A85100">
              <w:rPr>
                <w:rFonts w:ascii="Times New Roman" w:eastAsia="標楷體" w:hAnsi="Times New Roman"/>
              </w:rPr>
              <w:t>.</w:t>
            </w:r>
            <w:proofErr w:type="gramEnd"/>
          </w:p>
          <w:p w14:paraId="5D4BFC7C" w14:textId="4F77BD7F" w:rsidR="0092032B" w:rsidRPr="007F7D9A" w:rsidRDefault="0092032B" w:rsidP="004D5332">
            <w:pPr>
              <w:ind w:leftChars="230" w:left="833" w:hangingChars="117" w:hanging="281"/>
              <w:jc w:val="both"/>
              <w:rPr>
                <w:rFonts w:ascii="Times New Roman" w:eastAsia="標楷體" w:hAnsi="Times New Roman"/>
                <w:szCs w:val="24"/>
              </w:rPr>
            </w:pPr>
            <w:r w:rsidRPr="007F7D9A"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="00624A81">
              <w:rPr>
                <w:rFonts w:ascii="Times New Roman" w:eastAsia="標楷體" w:hAnsi="Times New Roman"/>
                <w:bCs/>
                <w:kern w:val="0"/>
              </w:rPr>
              <w:t>C</w:t>
            </w:r>
            <w:r w:rsidR="00A85100" w:rsidRPr="00A85100">
              <w:rPr>
                <w:rFonts w:ascii="Times New Roman" w:eastAsia="標楷體" w:hAnsi="Times New Roman"/>
                <w:bCs/>
                <w:kern w:val="0"/>
              </w:rPr>
              <w:t>ooperative educational program</w:t>
            </w:r>
            <w:r w:rsidR="00A85100">
              <w:rPr>
                <w:rFonts w:ascii="Times New Roman" w:eastAsia="標楷體" w:hAnsi="Times New Roman"/>
                <w:bCs/>
                <w:kern w:val="0"/>
              </w:rPr>
              <w:t xml:space="preserve"> management fund </w:t>
            </w:r>
            <w:r w:rsidR="00A85100">
              <w:rPr>
                <w:rFonts w:ascii="Times New Roman" w:eastAsia="標楷體" w:hAnsi="Times New Roman"/>
              </w:rPr>
              <w:t xml:space="preserve">within the last 5 years </w:t>
            </w:r>
            <w:r w:rsidRPr="007F7D9A">
              <w:rPr>
                <w:rFonts w:ascii="Times New Roman" w:eastAsia="標楷體" w:hAnsi="Times New Roman"/>
                <w:bCs/>
                <w:kern w:val="0"/>
              </w:rPr>
              <w:t>(</w:t>
            </w:r>
            <w:r w:rsidR="00A85100">
              <w:rPr>
                <w:rFonts w:ascii="Times New Roman" w:eastAsia="標楷體" w:hAnsi="Times New Roman"/>
                <w:bCs/>
                <w:kern w:val="0"/>
              </w:rPr>
              <w:t xml:space="preserve">with </w:t>
            </w:r>
            <w:r w:rsidR="00624A81">
              <w:rPr>
                <w:rFonts w:ascii="Times New Roman" w:eastAsia="標楷體" w:hAnsi="Times New Roman"/>
                <w:bCs/>
                <w:kern w:val="0"/>
              </w:rPr>
              <w:t xml:space="preserve">funds </w:t>
            </w:r>
            <w:r w:rsidR="00A85100">
              <w:rPr>
                <w:rFonts w:ascii="Times New Roman" w:eastAsia="標楷體" w:hAnsi="Times New Roman"/>
                <w:bCs/>
                <w:kern w:val="0"/>
              </w:rPr>
              <w:t>from the Ministry of Education and external services deducted</w:t>
            </w:r>
            <w:r w:rsidRPr="007F7D9A">
              <w:rPr>
                <w:rFonts w:ascii="Times New Roman" w:eastAsia="標楷體" w:hAnsi="Times New Roman"/>
                <w:bCs/>
                <w:kern w:val="0"/>
              </w:rPr>
              <w:t>)</w:t>
            </w:r>
            <w:r w:rsidR="00A85100">
              <w:rPr>
                <w:rFonts w:ascii="Times New Roman" w:eastAsia="標楷體" w:hAnsi="Times New Roman"/>
                <w:bCs/>
                <w:kern w:val="0"/>
              </w:rPr>
              <w:t xml:space="preserve"> </w:t>
            </w:r>
            <w:r w:rsidR="00A85100">
              <w:rPr>
                <w:rFonts w:ascii="Times New Roman" w:eastAsia="標楷體" w:hAnsi="Times New Roman"/>
              </w:rPr>
              <w:t>NT</w:t>
            </w:r>
            <w:proofErr w:type="gramStart"/>
            <w:r w:rsidR="00A85100">
              <w:rPr>
                <w:rFonts w:ascii="Times New Roman" w:eastAsia="標楷體" w:hAnsi="Times New Roman"/>
              </w:rPr>
              <w:t>$</w:t>
            </w:r>
            <w:r w:rsidR="00A85100" w:rsidRPr="00A85100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 w:rsidR="00A85100">
              <w:rPr>
                <w:rFonts w:ascii="Times New Roman" w:eastAsia="標楷體" w:hAnsi="Times New Roman"/>
              </w:rPr>
              <w:t>.</w:t>
            </w:r>
            <w:proofErr w:type="gramEnd"/>
          </w:p>
          <w:p w14:paraId="1B3D3509" w14:textId="6B907FA5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7D9A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D5332">
              <w:rPr>
                <w:rFonts w:ascii="Times New Roman" w:eastAsia="標楷體" w:hAnsi="Times New Roman"/>
                <w:szCs w:val="24"/>
              </w:rPr>
              <w:t>Education</w:t>
            </w:r>
            <w:r w:rsidR="00F57F1E" w:rsidRPr="004D5332">
              <w:rPr>
                <w:rFonts w:ascii="Times New Roman" w:eastAsia="標楷體" w:hAnsi="Times New Roman"/>
                <w:szCs w:val="24"/>
              </w:rPr>
              <w:t>al</w:t>
            </w:r>
            <w:r w:rsidRPr="004D5332">
              <w:rPr>
                <w:rFonts w:ascii="Times New Roman" w:eastAsia="標楷體" w:hAnsi="Times New Roman"/>
                <w:szCs w:val="24"/>
              </w:rPr>
              <w:t xml:space="preserve"> Works</w:t>
            </w:r>
          </w:p>
        </w:tc>
      </w:tr>
      <w:tr w:rsidR="0092032B" w:rsidRPr="00333A54" w14:paraId="5F3D8D84" w14:textId="77777777" w:rsidTr="00CB1996">
        <w:trPr>
          <w:cantSplit/>
          <w:trHeight w:val="557"/>
        </w:trPr>
        <w:tc>
          <w:tcPr>
            <w:tcW w:w="11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9074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/>
                <w:szCs w:val="24"/>
              </w:rPr>
              <w:t>ame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68132" w14:textId="77777777" w:rsidR="0092032B" w:rsidRPr="00643FCF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43FCF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43FCF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3963" w:type="dxa"/>
            <w:gridSpan w:val="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007A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A33B2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43FCF">
              <w:rPr>
                <w:rFonts w:ascii="Times New Roman" w:eastAsia="標楷體" w:hAnsi="Times New Roman"/>
                <w:szCs w:val="24"/>
              </w:rPr>
              <w:t>Birth</w:t>
            </w:r>
            <w:r>
              <w:rPr>
                <w:rFonts w:ascii="Times New Roman" w:eastAsia="標楷體" w:hAnsi="Times New Roman"/>
                <w:szCs w:val="24"/>
              </w:rPr>
              <w:t xml:space="preserve"> Year &amp; Month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DF24E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6E7B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G</w:t>
            </w:r>
            <w:r>
              <w:rPr>
                <w:rFonts w:ascii="Times New Roman" w:eastAsia="標楷體" w:hAnsi="Times New Roman"/>
                <w:szCs w:val="24"/>
              </w:rPr>
              <w:t>ender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DC3DDA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2032B" w:rsidRPr="00333A54" w14:paraId="29503BD4" w14:textId="77777777" w:rsidTr="008C2689">
        <w:trPr>
          <w:cantSplit/>
          <w:trHeight w:val="465"/>
        </w:trPr>
        <w:tc>
          <w:tcPr>
            <w:tcW w:w="110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6AD911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165265" w14:textId="77777777" w:rsidR="0092032B" w:rsidRPr="00643FCF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43FCF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643FCF">
              <w:rPr>
                <w:rFonts w:ascii="Times New Roman" w:eastAsia="標楷體" w:hAnsi="Times New Roman"/>
                <w:szCs w:val="24"/>
              </w:rPr>
              <w:t>nglish</w:t>
            </w:r>
          </w:p>
        </w:tc>
        <w:tc>
          <w:tcPr>
            <w:tcW w:w="3963" w:type="dxa"/>
            <w:gridSpan w:val="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B1C7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3A7E4E8" w14:textId="77777777" w:rsidR="0092032B" w:rsidRPr="00333A54" w:rsidRDefault="0092032B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8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0541F1" w14:textId="77777777" w:rsidR="0092032B" w:rsidRPr="00333A54" w:rsidRDefault="0092032B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3BF9418" w14:textId="77777777" w:rsidR="0092032B" w:rsidRPr="00333A54" w:rsidRDefault="0092032B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A11284" w14:textId="77777777" w:rsidR="0092032B" w:rsidRPr="00333A54" w:rsidRDefault="0092032B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92032B" w:rsidRPr="00333A54" w14:paraId="1F8F095C" w14:textId="77777777" w:rsidTr="008C26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18"/>
        </w:trPr>
        <w:tc>
          <w:tcPr>
            <w:tcW w:w="222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255690" w14:textId="0089F511" w:rsidR="0092032B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Commencement Date</w:t>
            </w:r>
          </w:p>
        </w:tc>
        <w:tc>
          <w:tcPr>
            <w:tcW w:w="3963" w:type="dxa"/>
            <w:gridSpan w:val="9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76AF85" w14:textId="20BB6832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  <w:r w:rsidRPr="002C409C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2133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388006" w14:textId="4B16B00C" w:rsidR="0092032B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Appointment Date</w:t>
            </w: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941FA5" w14:textId="3E2A0EB4" w:rsidR="0092032B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  <w:r w:rsidRPr="002C409C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</w:tr>
      <w:tr w:rsidR="0092032B" w:rsidRPr="00333A54" w14:paraId="513381EA" w14:textId="77777777" w:rsidTr="008C26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18"/>
        </w:trPr>
        <w:tc>
          <w:tcPr>
            <w:tcW w:w="222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1400BF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Foreign Nationality</w:t>
            </w:r>
          </w:p>
        </w:tc>
        <w:tc>
          <w:tcPr>
            <w:tcW w:w="3963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6D52DD" w14:textId="77777777" w:rsidR="0092032B" w:rsidRPr="00333A54" w:rsidRDefault="0092032B" w:rsidP="004D5332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33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10B9F5" w14:textId="31674392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Promotion Date</w:t>
            </w:r>
          </w:p>
        </w:tc>
        <w:tc>
          <w:tcPr>
            <w:tcW w:w="2576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BAC566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  <w:r w:rsidRPr="002C409C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</w:tr>
      <w:tr w:rsidR="0092032B" w:rsidRPr="00333A54" w14:paraId="3AA4AFD4" w14:textId="77777777" w:rsidTr="00CB1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86"/>
        </w:trPr>
        <w:tc>
          <w:tcPr>
            <w:tcW w:w="5650" w:type="dxa"/>
            <w:gridSpan w:val="1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00BE020" w14:textId="68367B03" w:rsidR="0092032B" w:rsidRPr="00333A54" w:rsidRDefault="0092032B" w:rsidP="004D53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Bachelor’s / Master’s / (Advanced) Doctoral Degree</w:t>
            </w:r>
            <w:r w:rsidR="00624A81">
              <w:rPr>
                <w:rFonts w:ascii="Times New Roman" w:eastAsia="標楷體" w:hAnsi="Times New Roman"/>
                <w:szCs w:val="24"/>
              </w:rPr>
              <w:t>s</w:t>
            </w:r>
          </w:p>
        </w:tc>
        <w:tc>
          <w:tcPr>
            <w:tcW w:w="5250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2A1F79B" w14:textId="0D1A13E9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(Past Until Current) Employment Record</w:t>
            </w:r>
          </w:p>
        </w:tc>
      </w:tr>
      <w:tr w:rsidR="0092032B" w:rsidRPr="00333A54" w14:paraId="7E1BF521" w14:textId="77777777" w:rsidTr="00CB1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2"/>
        </w:trPr>
        <w:tc>
          <w:tcPr>
            <w:tcW w:w="1388" w:type="dxa"/>
            <w:gridSpan w:val="4"/>
            <w:tcBorders>
              <w:left w:val="single" w:sz="12" w:space="0" w:color="auto"/>
            </w:tcBorders>
            <w:vAlign w:val="center"/>
          </w:tcPr>
          <w:p w14:paraId="5AFA2C89" w14:textId="77777777" w:rsidR="0092032B" w:rsidRPr="00643FCF" w:rsidRDefault="0092032B" w:rsidP="004D5332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School Name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(a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dd foreign nationality)</w:t>
            </w:r>
          </w:p>
        </w:tc>
        <w:tc>
          <w:tcPr>
            <w:tcW w:w="1242" w:type="dxa"/>
            <w:gridSpan w:val="3"/>
            <w:vAlign w:val="center"/>
          </w:tcPr>
          <w:p w14:paraId="4A8B596A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/>
                <w:szCs w:val="24"/>
              </w:rPr>
              <w:t>epartment / Institute</w:t>
            </w:r>
          </w:p>
        </w:tc>
        <w:tc>
          <w:tcPr>
            <w:tcW w:w="1309" w:type="dxa"/>
            <w:vAlign w:val="center"/>
          </w:tcPr>
          <w:p w14:paraId="5EF20296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/>
                <w:szCs w:val="24"/>
              </w:rPr>
              <w:t>egree</w:t>
            </w:r>
          </w:p>
        </w:tc>
        <w:tc>
          <w:tcPr>
            <w:tcW w:w="86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55A0E7C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Starting</w:t>
            </w:r>
          </w:p>
          <w:p w14:paraId="6AEA644A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Y</w:t>
            </w:r>
            <w:r>
              <w:rPr>
                <w:rFonts w:ascii="Times New Roman" w:eastAsia="標楷體" w:hAnsi="Times New Roman"/>
                <w:szCs w:val="24"/>
              </w:rPr>
              <w:t>ear &amp;</w:t>
            </w:r>
          </w:p>
          <w:p w14:paraId="3D166265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onth</w:t>
            </w:r>
          </w:p>
        </w:tc>
        <w:tc>
          <w:tcPr>
            <w:tcW w:w="85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EC98BBE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/>
                <w:szCs w:val="24"/>
              </w:rPr>
              <w:t xml:space="preserve">nding </w:t>
            </w:r>
            <w:r>
              <w:rPr>
                <w:rFonts w:ascii="Times New Roman" w:eastAsia="標楷體" w:hAnsi="Times New Roman" w:hint="eastAsia"/>
                <w:szCs w:val="24"/>
              </w:rPr>
              <w:t>Y</w:t>
            </w:r>
            <w:r>
              <w:rPr>
                <w:rFonts w:ascii="Times New Roman" w:eastAsia="標楷體" w:hAnsi="Times New Roman"/>
                <w:szCs w:val="24"/>
              </w:rPr>
              <w:t>ear &amp;</w:t>
            </w:r>
          </w:p>
          <w:p w14:paraId="3502C3B4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onth</w:t>
            </w:r>
          </w:p>
        </w:tc>
        <w:tc>
          <w:tcPr>
            <w:tcW w:w="1281" w:type="dxa"/>
            <w:gridSpan w:val="2"/>
            <w:tcBorders>
              <w:left w:val="single" w:sz="6" w:space="0" w:color="auto"/>
            </w:tcBorders>
            <w:vAlign w:val="center"/>
          </w:tcPr>
          <w:p w14:paraId="461A9566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W</w:t>
            </w:r>
            <w:r>
              <w:rPr>
                <w:rFonts w:ascii="Times New Roman" w:eastAsia="標楷體" w:hAnsi="Times New Roman"/>
                <w:szCs w:val="24"/>
              </w:rPr>
              <w:t>orkplace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04E24F10" w14:textId="77777777" w:rsidR="0092032B" w:rsidRPr="00333A54" w:rsidRDefault="0092032B" w:rsidP="004D5332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/>
                <w:szCs w:val="24"/>
              </w:rPr>
              <w:t>ull / Part-time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78FFC697" w14:textId="77777777" w:rsidR="0092032B" w:rsidRPr="00333A54" w:rsidRDefault="0092032B" w:rsidP="004D5332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>itle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728E63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Starting</w:t>
            </w:r>
          </w:p>
          <w:p w14:paraId="50CD256F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Y</w:t>
            </w:r>
            <w:r>
              <w:rPr>
                <w:rFonts w:ascii="Times New Roman" w:eastAsia="標楷體" w:hAnsi="Times New Roman"/>
                <w:szCs w:val="24"/>
              </w:rPr>
              <w:t>ear &amp;</w:t>
            </w:r>
          </w:p>
          <w:p w14:paraId="6921F960" w14:textId="77777777" w:rsidR="0092032B" w:rsidRPr="00333A54" w:rsidRDefault="0092032B" w:rsidP="004D5332">
            <w:pPr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onth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8C0D9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Ending</w:t>
            </w:r>
          </w:p>
          <w:p w14:paraId="68BB3107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Y</w:t>
            </w:r>
            <w:r>
              <w:rPr>
                <w:rFonts w:ascii="Times New Roman" w:eastAsia="標楷體" w:hAnsi="Times New Roman"/>
                <w:szCs w:val="24"/>
              </w:rPr>
              <w:t>ear &amp;</w:t>
            </w:r>
          </w:p>
          <w:p w14:paraId="7054BE78" w14:textId="77777777" w:rsidR="0092032B" w:rsidRPr="00333A54" w:rsidRDefault="0092032B" w:rsidP="004D5332">
            <w:pPr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onth</w:t>
            </w:r>
          </w:p>
        </w:tc>
      </w:tr>
      <w:tr w:rsidR="0092032B" w:rsidRPr="00333A54" w14:paraId="7F1CB435" w14:textId="77777777" w:rsidTr="00CB1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8"/>
        </w:trPr>
        <w:tc>
          <w:tcPr>
            <w:tcW w:w="1388" w:type="dxa"/>
            <w:gridSpan w:val="4"/>
            <w:tcBorders>
              <w:left w:val="single" w:sz="12" w:space="0" w:color="auto"/>
            </w:tcBorders>
            <w:vAlign w:val="center"/>
          </w:tcPr>
          <w:p w14:paraId="1197F6CA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0DE36A58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09" w:type="dxa"/>
            <w:vAlign w:val="center"/>
          </w:tcPr>
          <w:p w14:paraId="687365F8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1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E1BB72F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4F429D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3BB7840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A00E26E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auto"/>
            </w:tcBorders>
            <w:vAlign w:val="center"/>
          </w:tcPr>
          <w:p w14:paraId="2EFB4BC3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9963B59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136FB86D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2E113" w14:textId="77777777" w:rsidR="0092032B" w:rsidRPr="00333A54" w:rsidRDefault="0092032B" w:rsidP="004D5332">
            <w:pPr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16793" w14:textId="77777777" w:rsidR="0092032B" w:rsidRPr="00333A54" w:rsidRDefault="0092032B" w:rsidP="004D5332">
            <w:pPr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F4BCC" w14:textId="77777777" w:rsidR="0092032B" w:rsidRPr="00333A54" w:rsidRDefault="0092032B" w:rsidP="004D5332">
            <w:pPr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BB78F9" w14:textId="77777777" w:rsidR="0092032B" w:rsidRPr="00333A54" w:rsidRDefault="0092032B" w:rsidP="004D5332">
            <w:pPr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92032B" w:rsidRPr="00333A54" w14:paraId="2205B3A8" w14:textId="77777777" w:rsidTr="00CB1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2"/>
        </w:trPr>
        <w:tc>
          <w:tcPr>
            <w:tcW w:w="1388" w:type="dxa"/>
            <w:gridSpan w:val="4"/>
            <w:tcBorders>
              <w:left w:val="single" w:sz="12" w:space="0" w:color="auto"/>
            </w:tcBorders>
            <w:vAlign w:val="center"/>
          </w:tcPr>
          <w:p w14:paraId="0B3A4799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55D97340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09" w:type="dxa"/>
            <w:vAlign w:val="center"/>
          </w:tcPr>
          <w:p w14:paraId="122740B5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1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6EA2D29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0D3235B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00535F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A8B19E8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auto"/>
            </w:tcBorders>
            <w:vAlign w:val="center"/>
          </w:tcPr>
          <w:p w14:paraId="756DD489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17F8442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64018E73" w14:textId="1C717971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2ADA4" w14:textId="77777777" w:rsidR="0092032B" w:rsidRPr="00333A54" w:rsidRDefault="0092032B" w:rsidP="004D5332">
            <w:pPr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C3A95" w14:textId="77777777" w:rsidR="0092032B" w:rsidRPr="00333A54" w:rsidRDefault="0092032B" w:rsidP="004D5332">
            <w:pPr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01CF9" w14:textId="77777777" w:rsidR="0092032B" w:rsidRPr="00333A54" w:rsidRDefault="0092032B" w:rsidP="004D5332">
            <w:pPr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547B28" w14:textId="77777777" w:rsidR="0092032B" w:rsidRPr="00333A54" w:rsidRDefault="0092032B" w:rsidP="004D5332">
            <w:pPr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92032B" w:rsidRPr="00333A54" w14:paraId="18D1FF0B" w14:textId="77777777" w:rsidTr="00CB1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6"/>
        </w:trPr>
        <w:tc>
          <w:tcPr>
            <w:tcW w:w="138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9ECE7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42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0922E97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53121412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8DFBC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C3066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991B2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72EEE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51A0556C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EF9FEE8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7B4C8A0" w14:textId="5782D192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15A65" w14:textId="77777777" w:rsidR="0092032B" w:rsidRPr="00333A54" w:rsidRDefault="0092032B" w:rsidP="004D5332">
            <w:pPr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5BE57" w14:textId="77777777" w:rsidR="0092032B" w:rsidRPr="00333A54" w:rsidRDefault="0092032B" w:rsidP="004D5332">
            <w:pPr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3EDCB" w14:textId="77777777" w:rsidR="0092032B" w:rsidRPr="00333A54" w:rsidRDefault="0092032B" w:rsidP="004D5332">
            <w:pPr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64496" w14:textId="77777777" w:rsidR="0092032B" w:rsidRPr="00333A54" w:rsidRDefault="0092032B" w:rsidP="004D5332">
            <w:pPr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92032B" w:rsidRPr="00333A54" w14:paraId="5854750B" w14:textId="77777777" w:rsidTr="00CB1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10900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4C5B39" w14:textId="42D06DC1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/>
                <w:szCs w:val="24"/>
              </w:rPr>
              <w:t xml:space="preserve">ubjects and Credits </w:t>
            </w:r>
            <w:r>
              <w:rPr>
                <w:rFonts w:ascii="Times New Roman" w:eastAsia="標楷體" w:hAnsi="Times New Roman" w:hint="eastAsia"/>
                <w:szCs w:val="24"/>
              </w:rPr>
              <w:t>(s</w:t>
            </w:r>
            <w:r>
              <w:rPr>
                <w:rFonts w:ascii="Times New Roman" w:eastAsia="標楷體" w:hAnsi="Times New Roman"/>
                <w:szCs w:val="24"/>
              </w:rPr>
              <w:t xml:space="preserve">yllabus required for part-time </w:t>
            </w:r>
            <w:r>
              <w:rPr>
                <w:rFonts w:ascii="Times New Roman" w:eastAsia="標楷體" w:hAnsi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/>
                <w:szCs w:val="24"/>
              </w:rPr>
              <w:t>aculty</w:t>
            </w:r>
            <w:r w:rsidRPr="004D5332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="00624A81" w:rsidRPr="004D5332">
              <w:rPr>
                <w:rFonts w:ascii="Times New Roman" w:eastAsia="標楷體" w:hAnsi="Times New Roman"/>
                <w:szCs w:val="24"/>
              </w:rPr>
              <w:t>t</w:t>
            </w:r>
            <w:r w:rsidRPr="004D5332">
              <w:rPr>
                <w:rFonts w:ascii="Times New Roman" w:eastAsia="標楷體" w:hAnsi="Times New Roman"/>
                <w:szCs w:val="24"/>
              </w:rPr>
              <w:t xml:space="preserve">o </w:t>
            </w:r>
            <w:r w:rsidR="004D5332">
              <w:rPr>
                <w:rFonts w:ascii="Times New Roman" w:eastAsia="標楷體" w:hAnsi="Times New Roman"/>
                <w:szCs w:val="24"/>
              </w:rPr>
              <w:t>be Taught each Week</w:t>
            </w:r>
          </w:p>
        </w:tc>
      </w:tr>
      <w:tr w:rsidR="0092032B" w:rsidRPr="00333A54" w14:paraId="658AF7BE" w14:textId="77777777" w:rsidTr="00CB1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193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1B10F2" w14:textId="7471102C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Su</w:t>
            </w:r>
            <w:r>
              <w:rPr>
                <w:rFonts w:ascii="Times New Roman" w:eastAsia="標楷體" w:hAnsi="Times New Roman"/>
                <w:szCs w:val="24"/>
              </w:rPr>
              <w:t xml:space="preserve">bjects </w:t>
            </w:r>
            <w:r w:rsidR="00624A81">
              <w:rPr>
                <w:rFonts w:ascii="Times New Roman" w:eastAsia="標楷體" w:hAnsi="Times New Roman"/>
                <w:szCs w:val="24"/>
              </w:rPr>
              <w:t>i</w:t>
            </w:r>
            <w:r>
              <w:rPr>
                <w:rFonts w:ascii="Times New Roman" w:eastAsia="標楷體" w:hAnsi="Times New Roman"/>
                <w:szCs w:val="24"/>
              </w:rPr>
              <w:t xml:space="preserve">n </w:t>
            </w:r>
            <w:proofErr w:type="gramStart"/>
            <w:r w:rsidR="00624A81">
              <w:rPr>
                <w:rFonts w:ascii="Times New Roman" w:eastAsia="標楷體" w:hAnsi="Times New Roman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>he</w:t>
            </w:r>
            <w:r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Semester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1865E79D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redits</w:t>
            </w:r>
          </w:p>
        </w:tc>
        <w:tc>
          <w:tcPr>
            <w:tcW w:w="4394" w:type="dxa"/>
            <w:gridSpan w:val="9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8732165" w14:textId="2F046F03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Su</w:t>
            </w:r>
            <w:r>
              <w:rPr>
                <w:rFonts w:ascii="Times New Roman" w:eastAsia="標楷體" w:hAnsi="Times New Roman"/>
                <w:szCs w:val="24"/>
              </w:rPr>
              <w:t xml:space="preserve">bjects </w:t>
            </w:r>
            <w:r w:rsidR="00624A81">
              <w:rPr>
                <w:rFonts w:ascii="Times New Roman" w:eastAsia="標楷體" w:hAnsi="Times New Roman"/>
                <w:szCs w:val="24"/>
              </w:rPr>
              <w:t>i</w:t>
            </w:r>
            <w:r>
              <w:rPr>
                <w:rFonts w:ascii="Times New Roman" w:eastAsia="標楷體" w:hAnsi="Times New Roman"/>
                <w:szCs w:val="24"/>
              </w:rPr>
              <w:t xml:space="preserve">n </w:t>
            </w:r>
            <w:proofErr w:type="gramStart"/>
            <w:r w:rsidR="00624A81">
              <w:rPr>
                <w:rFonts w:ascii="Times New Roman" w:eastAsia="標楷體" w:hAnsi="Times New Roman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>he</w:t>
            </w:r>
            <w:r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Semester</w:t>
            </w:r>
            <w:proofErr w:type="gram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D4CB61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redits</w:t>
            </w:r>
          </w:p>
        </w:tc>
      </w:tr>
      <w:tr w:rsidR="0092032B" w:rsidRPr="00333A54" w14:paraId="00178763" w14:textId="77777777" w:rsidTr="00CB1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4193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4F1402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37BF5E5A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gridSpan w:val="9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393836E" w14:textId="56570444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25D98C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2032B" w:rsidRPr="00333A54" w14:paraId="7DA918AB" w14:textId="77777777" w:rsidTr="00CB1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193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B184EF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32457F7F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gridSpan w:val="9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F38F4DE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16B84C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2032B" w:rsidRPr="00333A54" w14:paraId="5248D1A7" w14:textId="77777777" w:rsidTr="00CB1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16"/>
        </w:trPr>
        <w:tc>
          <w:tcPr>
            <w:tcW w:w="4193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2448E3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1A0D148B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gridSpan w:val="9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2D9D771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2AAD57" w14:textId="77777777" w:rsidR="0092032B" w:rsidRPr="00333A54" w:rsidRDefault="0092032B" w:rsidP="004D53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2032B" w:rsidRPr="00333A54" w14:paraId="546699A5" w14:textId="77777777" w:rsidTr="00CB1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68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9FC590" w14:textId="35F23624" w:rsidR="0092032B" w:rsidRPr="00333A54" w:rsidRDefault="008C2689" w:rsidP="004D5332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N</w:t>
            </w:r>
            <w:r>
              <w:rPr>
                <w:rFonts w:ascii="Times New Roman" w:eastAsia="標楷體" w:hAnsi="Times New Roman"/>
                <w:sz w:val="22"/>
              </w:rPr>
              <w:t>otes</w:t>
            </w:r>
          </w:p>
        </w:tc>
        <w:tc>
          <w:tcPr>
            <w:tcW w:w="10211" w:type="dxa"/>
            <w:gridSpan w:val="2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B139B" w14:textId="44794F32" w:rsidR="0092032B" w:rsidRPr="00FB3ECC" w:rsidRDefault="0092032B" w:rsidP="004D5332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B3ECC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B</w:t>
            </w:r>
            <w:r w:rsidRPr="00FB3ECC">
              <w:rPr>
                <w:rFonts w:ascii="Times New Roman" w:eastAsia="標楷體" w:hAnsi="Times New Roman"/>
                <w:szCs w:val="24"/>
              </w:rPr>
              <w:t>asic teaching hours per week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716FAA">
              <w:rPr>
                <w:rFonts w:ascii="Times New Roman" w:eastAsia="標楷體" w:hAnsi="Times New Roman"/>
                <w:szCs w:val="24"/>
              </w:rPr>
              <w:t>may be deducted as per the</w:t>
            </w:r>
            <w:r w:rsidRPr="00FB3EC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NCHU</w:t>
            </w:r>
            <w:r w:rsidRPr="00FB3EC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6441C">
              <w:rPr>
                <w:rFonts w:ascii="Times New Roman" w:eastAsia="標楷體" w:hAnsi="Times New Roman"/>
                <w:i/>
                <w:iCs/>
                <w:szCs w:val="24"/>
              </w:rPr>
              <w:t xml:space="preserve">Regulations </w:t>
            </w:r>
            <w:r>
              <w:rPr>
                <w:rFonts w:ascii="Times New Roman" w:eastAsia="標楷體" w:hAnsi="Times New Roman"/>
                <w:i/>
                <w:iCs/>
                <w:szCs w:val="24"/>
              </w:rPr>
              <w:t>Governing Verification</w:t>
            </w:r>
            <w:r w:rsidRPr="0066441C">
              <w:rPr>
                <w:rFonts w:ascii="Times New Roman" w:eastAsia="標楷體" w:hAnsi="Times New Roman"/>
                <w:i/>
                <w:iCs/>
                <w:szCs w:val="24"/>
              </w:rPr>
              <w:t xml:space="preserve"> of</w:t>
            </w:r>
            <w:r>
              <w:rPr>
                <w:rFonts w:ascii="Times New Roman" w:eastAsia="標楷體" w:hAnsi="Times New Roman"/>
                <w:i/>
                <w:iCs/>
                <w:szCs w:val="24"/>
              </w:rPr>
              <w:t xml:space="preserve"> Teaching Hours and Overtime Hourly Pay</w:t>
            </w:r>
            <w:r w:rsidRPr="00FB3ECC">
              <w:rPr>
                <w:rFonts w:ascii="Times New Roman" w:eastAsia="標楷體" w:hAnsi="Times New Roman"/>
                <w:szCs w:val="24"/>
              </w:rPr>
              <w:t>.</w:t>
            </w:r>
          </w:p>
          <w:p w14:paraId="40DC0989" w14:textId="36C41C52" w:rsidR="0092032B" w:rsidRPr="00333A54" w:rsidRDefault="0092032B" w:rsidP="004D5332">
            <w:pPr>
              <w:rPr>
                <w:rFonts w:ascii="Times New Roman" w:eastAsia="標楷體" w:hAnsi="Times New Roman"/>
                <w:szCs w:val="24"/>
              </w:rPr>
            </w:pPr>
            <w:r w:rsidRPr="00FB3ECC">
              <w:rPr>
                <w:rFonts w:ascii="Times New Roman" w:eastAsia="標楷體" w:hAnsi="Times New Roman"/>
                <w:szCs w:val="24"/>
              </w:rPr>
              <w:t>2.</w:t>
            </w:r>
            <w:r w:rsidR="00624A81">
              <w:rPr>
                <w:rFonts w:ascii="Times New Roman" w:eastAsia="標楷體" w:hAnsi="Times New Roman"/>
                <w:szCs w:val="24"/>
              </w:rPr>
              <w:t xml:space="preserve">Advisor </w:t>
            </w:r>
            <w:proofErr w:type="gramStart"/>
            <w:r w:rsidR="00624A81">
              <w:rPr>
                <w:rFonts w:ascii="Times New Roman" w:eastAsia="標楷體" w:hAnsi="Times New Roman"/>
                <w:szCs w:val="24"/>
              </w:rPr>
              <w:t>to</w:t>
            </w:r>
            <w:r w:rsidRPr="00624A81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graduate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 students,</w:t>
            </w:r>
            <w:r w:rsidRPr="000527FA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 w:rsidRPr="000527FA">
              <w:rPr>
                <w:rFonts w:ascii="Times New Roman" w:eastAsia="標楷體" w:hAnsi="Times New Roman"/>
                <w:szCs w:val="24"/>
              </w:rPr>
              <w:t xml:space="preserve">cooperative educational </w:t>
            </w:r>
            <w:r>
              <w:rPr>
                <w:rFonts w:ascii="Times New Roman" w:eastAsia="標楷體" w:hAnsi="Times New Roman"/>
                <w:szCs w:val="24"/>
              </w:rPr>
              <w:t>progra</w:t>
            </w:r>
            <w:r w:rsidRPr="000527FA">
              <w:rPr>
                <w:rFonts w:ascii="Times New Roman" w:eastAsia="標楷體" w:hAnsi="Times New Roman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s</w:t>
            </w:r>
            <w:r w:rsidR="00624A81">
              <w:rPr>
                <w:rFonts w:ascii="Times New Roman" w:eastAsia="標楷體" w:hAnsi="Times New Roman"/>
                <w:szCs w:val="24"/>
              </w:rPr>
              <w:t>; other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</w:tc>
      </w:tr>
      <w:tr w:rsidR="0092032B" w:rsidRPr="00333A54" w14:paraId="383CFA46" w14:textId="77777777" w:rsidTr="00CB1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10900" w:type="dxa"/>
            <w:gridSpan w:val="2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2136B7" w14:textId="59AFD29E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Review Comments</w:t>
            </w:r>
          </w:p>
        </w:tc>
      </w:tr>
      <w:tr w:rsidR="0092032B" w:rsidRPr="00333A54" w14:paraId="033E32C3" w14:textId="77777777" w:rsidTr="008C26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253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5A2992" w14:textId="2718BFD2" w:rsidR="0092032B" w:rsidRPr="00333A54" w:rsidRDefault="0092032B" w:rsidP="004D53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B0D75">
              <w:rPr>
                <w:rFonts w:ascii="Times New Roman" w:eastAsia="標楷體" w:hAnsi="Times New Roman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urriculum Division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4E751" w14:textId="4E9E0333" w:rsidR="0092032B" w:rsidRPr="0092032B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Teaching and Learning Development Center</w:t>
            </w:r>
          </w:p>
          <w:p w14:paraId="1BF98D39" w14:textId="011D7062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2032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8C2689">
              <w:rPr>
                <w:rFonts w:ascii="Times New Roman" w:eastAsia="標楷體" w:hAnsi="Times New Roman" w:hint="eastAsia"/>
                <w:szCs w:val="24"/>
              </w:rPr>
              <w:t>f</w:t>
            </w:r>
            <w:r w:rsidR="008C2689">
              <w:rPr>
                <w:rFonts w:ascii="Times New Roman" w:eastAsia="標楷體" w:hAnsi="Times New Roman"/>
                <w:szCs w:val="24"/>
              </w:rPr>
              <w:t xml:space="preserve">or </w:t>
            </w:r>
            <w:r w:rsidR="008C2689" w:rsidRPr="004D5332">
              <w:rPr>
                <w:rFonts w:ascii="Times New Roman" w:eastAsia="標楷體" w:hAnsi="Times New Roman"/>
                <w:szCs w:val="24"/>
              </w:rPr>
              <w:t>educational works only</w:t>
            </w:r>
            <w:r w:rsidRPr="0092032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B8C9D" w14:textId="0ACB7394" w:rsidR="0092032B" w:rsidRPr="00333A54" w:rsidRDefault="00A85100" w:rsidP="004D5332">
            <w:pPr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O</w:t>
            </w:r>
            <w:r>
              <w:rPr>
                <w:rFonts w:ascii="Times New Roman" w:eastAsia="標楷體" w:hAnsi="Times New Roman"/>
                <w:szCs w:val="24"/>
              </w:rPr>
              <w:t>ffice of Academic Affairs</w:t>
            </w:r>
          </w:p>
        </w:tc>
      </w:tr>
      <w:tr w:rsidR="0092032B" w:rsidRPr="00333A54" w14:paraId="6142AB31" w14:textId="77777777" w:rsidTr="008C26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742"/>
        </w:trPr>
        <w:tc>
          <w:tcPr>
            <w:tcW w:w="253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2E2083" w14:textId="77777777" w:rsidR="0092032B" w:rsidRPr="00333A54" w:rsidRDefault="0092032B" w:rsidP="004D5332">
            <w:pPr>
              <w:spacing w:before="20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45" w:type="dxa"/>
            <w:gridSpan w:val="11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A1E182" w14:textId="77777777" w:rsidR="0092032B" w:rsidRPr="00333A54" w:rsidRDefault="0092032B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53798" w14:textId="77777777" w:rsidR="0092032B" w:rsidRPr="00333A54" w:rsidRDefault="0092032B" w:rsidP="004D5332">
            <w:pPr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1895D09" w14:textId="77777777" w:rsidR="0092032B" w:rsidRDefault="0092032B" w:rsidP="004D5332">
      <w:pPr>
        <w:rPr>
          <w:rFonts w:ascii="Times New Roman" w:hAnsi="Times New Roman"/>
        </w:rPr>
      </w:pPr>
    </w:p>
    <w:p w14:paraId="5DB72FC3" w14:textId="77777777" w:rsidR="008C2689" w:rsidRDefault="008C2689" w:rsidP="004D5332">
      <w:pPr>
        <w:ind w:leftChars="-235" w:left="-424" w:rightChars="-177" w:right="-425" w:hangingChars="70" w:hanging="140"/>
        <w:rPr>
          <w:rFonts w:ascii="Times New Roman" w:eastAsia="標楷體" w:hAnsi="Times New Roman"/>
          <w:sz w:val="20"/>
          <w:szCs w:val="24"/>
        </w:rPr>
      </w:pPr>
    </w:p>
    <w:tbl>
      <w:tblPr>
        <w:tblpPr w:leftFromText="180" w:rightFromText="180" w:vertAnchor="page" w:horzAnchor="page" w:tblpX="486" w:tblpY="571"/>
        <w:tblW w:w="10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439"/>
        <w:gridCol w:w="142"/>
        <w:gridCol w:w="283"/>
        <w:gridCol w:w="142"/>
        <w:gridCol w:w="97"/>
        <w:gridCol w:w="187"/>
        <w:gridCol w:w="1417"/>
        <w:gridCol w:w="1559"/>
        <w:gridCol w:w="1843"/>
        <w:gridCol w:w="972"/>
        <w:gridCol w:w="304"/>
        <w:gridCol w:w="709"/>
        <w:gridCol w:w="1275"/>
        <w:gridCol w:w="709"/>
      </w:tblGrid>
      <w:tr w:rsidR="008C2689" w:rsidRPr="00333A54" w14:paraId="7EF7FD36" w14:textId="77777777" w:rsidTr="008C2689">
        <w:trPr>
          <w:cantSplit/>
          <w:trHeight w:val="493"/>
        </w:trPr>
        <w:tc>
          <w:tcPr>
            <w:tcW w:w="508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2EF91" w14:textId="647B1235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R</w:t>
            </w:r>
            <w:r>
              <w:rPr>
                <w:rFonts w:ascii="Times New Roman" w:eastAsia="標楷體" w:hAnsi="Times New Roman"/>
                <w:szCs w:val="24"/>
              </w:rPr>
              <w:t>esearch and Development Office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7F7D9A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/>
                <w:szCs w:val="24"/>
              </w:rPr>
              <w:t>or technical reports only</w:t>
            </w:r>
            <w:r w:rsidRPr="007F7D9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58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D3431" w14:textId="5BF4A7FC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bookmarkStart w:id="0" w:name="_GoBack"/>
            <w:r>
              <w:rPr>
                <w:rFonts w:ascii="Times New Roman" w:eastAsia="標楷體" w:hAnsi="Times New Roman"/>
                <w:szCs w:val="24"/>
              </w:rPr>
              <w:t xml:space="preserve">Center for Academia-Industry </w:t>
            </w:r>
            <w:r w:rsidRPr="008C2689">
              <w:rPr>
                <w:rFonts w:ascii="Times New Roman" w:eastAsia="標楷體" w:hAnsi="Times New Roman"/>
                <w:szCs w:val="24"/>
                <w:highlight w:val="yellow"/>
                <w:u w:val="single"/>
              </w:rPr>
              <w:t>Research and Collaboration</w:t>
            </w:r>
            <w:bookmarkEnd w:id="0"/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F7D9A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/>
                <w:szCs w:val="24"/>
              </w:rPr>
              <w:t>or technical reports only</w:t>
            </w:r>
            <w:r w:rsidRPr="007F7D9A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8C2689" w:rsidRPr="00333A54" w14:paraId="74EBA5B3" w14:textId="77777777" w:rsidTr="008C2689">
        <w:trPr>
          <w:cantSplit/>
          <w:trHeight w:val="493"/>
        </w:trPr>
        <w:tc>
          <w:tcPr>
            <w:tcW w:w="508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9F06A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8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8C649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8C2689" w:rsidRPr="00333A54" w14:paraId="556C92C7" w14:textId="77777777" w:rsidTr="008C2689">
        <w:trPr>
          <w:cantSplit/>
          <w:trHeight w:val="493"/>
        </w:trPr>
        <w:tc>
          <w:tcPr>
            <w:tcW w:w="508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0B34D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/>
                <w:szCs w:val="24"/>
              </w:rPr>
              <w:t>epartment / Institute</w:t>
            </w:r>
          </w:p>
        </w:tc>
        <w:tc>
          <w:tcPr>
            <w:tcW w:w="58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B3A69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ollege</w:t>
            </w:r>
          </w:p>
        </w:tc>
      </w:tr>
      <w:tr w:rsidR="008C2689" w:rsidRPr="00333A54" w14:paraId="03E0BA25" w14:textId="77777777" w:rsidTr="008C2689">
        <w:trPr>
          <w:cantSplit/>
          <w:trHeight w:val="493"/>
        </w:trPr>
        <w:tc>
          <w:tcPr>
            <w:tcW w:w="508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7C4D1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8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66EAC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8C2689" w:rsidRPr="00333A54" w14:paraId="402E2E09" w14:textId="77777777" w:rsidTr="008C2689">
        <w:trPr>
          <w:cantSplit/>
          <w:trHeight w:val="493"/>
        </w:trPr>
        <w:tc>
          <w:tcPr>
            <w:tcW w:w="352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1C214" w14:textId="2A52BBD0" w:rsidR="008C2689" w:rsidRPr="008C2689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D5332">
              <w:rPr>
                <w:rFonts w:ascii="Times New Roman" w:eastAsia="標楷體" w:hAnsi="Times New Roman"/>
                <w:szCs w:val="24"/>
              </w:rPr>
              <w:t xml:space="preserve">Representative </w:t>
            </w:r>
            <w:r w:rsidRPr="004D5332">
              <w:rPr>
                <w:rFonts w:ascii="Times New Roman" w:eastAsia="標楷體" w:hAnsi="Times New Roman" w:hint="eastAsia"/>
                <w:szCs w:val="24"/>
              </w:rPr>
              <w:t>Wo</w:t>
            </w:r>
            <w:r w:rsidRPr="004D5332">
              <w:rPr>
                <w:rFonts w:ascii="Times New Roman" w:eastAsia="標楷體" w:hAnsi="Times New Roman"/>
                <w:szCs w:val="24"/>
              </w:rPr>
              <w:t xml:space="preserve">rks and Reports for </w:t>
            </w:r>
            <w:r w:rsidR="004D5332" w:rsidRPr="004D5332">
              <w:rPr>
                <w:rFonts w:ascii="Times New Roman" w:eastAsia="標楷體" w:hAnsi="Times New Roman"/>
                <w:b/>
                <w:bCs/>
                <w:szCs w:val="24"/>
              </w:rPr>
              <w:t>P</w:t>
            </w:r>
            <w:r w:rsidR="004D5332" w:rsidRPr="007A5CA0">
              <w:rPr>
                <w:rFonts w:ascii="Times New Roman" w:eastAsia="標楷體" w:hAnsi="Times New Roman"/>
                <w:b/>
                <w:bCs/>
                <w:szCs w:val="24"/>
              </w:rPr>
              <w:t>revious</w:t>
            </w:r>
            <w:r w:rsidR="004D5332" w:rsidRPr="004D5332">
              <w:rPr>
                <w:rFonts w:ascii="Times New Roman" w:eastAsia="標楷體" w:hAnsi="Times New Roman"/>
                <w:b/>
                <w:bCs/>
                <w:szCs w:val="24"/>
              </w:rPr>
              <w:t xml:space="preserve"> Promotion</w:t>
            </w:r>
          </w:p>
        </w:tc>
        <w:tc>
          <w:tcPr>
            <w:tcW w:w="737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F72A6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8C2689" w:rsidRPr="00333A54" w14:paraId="5D293316" w14:textId="77777777" w:rsidTr="008C2689">
        <w:trPr>
          <w:cantSplit/>
          <w:trHeight w:val="493"/>
        </w:trPr>
        <w:tc>
          <w:tcPr>
            <w:tcW w:w="168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8E00B" w14:textId="77777777" w:rsidR="008C2689" w:rsidRPr="007F7D9A" w:rsidRDefault="008C2689" w:rsidP="004D5332">
            <w:pPr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7A6741">
              <w:rPr>
                <w:rFonts w:ascii="Times New Roman" w:eastAsia="標楷體" w:hAnsi="Times New Roman" w:hint="eastAsia"/>
                <w:szCs w:val="24"/>
              </w:rPr>
              <w:t>S</w:t>
            </w:r>
            <w:r w:rsidRPr="007A6741">
              <w:rPr>
                <w:rFonts w:ascii="Times New Roman" w:eastAsia="標楷體" w:hAnsi="Times New Roman"/>
                <w:szCs w:val="24"/>
              </w:rPr>
              <w:t>pecialization</w:t>
            </w:r>
          </w:p>
        </w:tc>
        <w:tc>
          <w:tcPr>
            <w:tcW w:w="9214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A7D87E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8C2689" w:rsidRPr="00333A54" w14:paraId="3C0ECB63" w14:textId="77777777" w:rsidTr="008C2689">
        <w:trPr>
          <w:cantSplit/>
          <w:trHeight w:val="493"/>
        </w:trPr>
        <w:tc>
          <w:tcPr>
            <w:tcW w:w="82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9C09E" w14:textId="3B1FEA82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Cs w:val="24"/>
              </w:rPr>
              <w:t>Thesis Title</w:t>
            </w:r>
          </w:p>
        </w:tc>
        <w:tc>
          <w:tcPr>
            <w:tcW w:w="1103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F16E8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aster’s</w:t>
            </w:r>
          </w:p>
        </w:tc>
        <w:tc>
          <w:tcPr>
            <w:tcW w:w="500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EB440" w14:textId="77777777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5B95E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Ad</w:t>
            </w:r>
            <w:r>
              <w:rPr>
                <w:rFonts w:ascii="Times New Roman" w:eastAsia="標楷體" w:hAnsi="Times New Roman"/>
                <w:szCs w:val="24"/>
              </w:rPr>
              <w:t>visor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514E0" w14:textId="77777777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8C2689" w:rsidRPr="00333A54" w14:paraId="19AC0ED8" w14:textId="77777777" w:rsidTr="008C2689">
        <w:trPr>
          <w:cantSplit/>
          <w:trHeight w:val="501"/>
        </w:trPr>
        <w:tc>
          <w:tcPr>
            <w:tcW w:w="8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9D7207" w14:textId="77777777" w:rsidR="008C2689" w:rsidRPr="00333A54" w:rsidRDefault="008C2689" w:rsidP="004D5332">
            <w:pPr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C40F3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/>
                <w:szCs w:val="24"/>
              </w:rPr>
              <w:t>octor’s</w:t>
            </w:r>
          </w:p>
        </w:tc>
        <w:tc>
          <w:tcPr>
            <w:tcW w:w="50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6BEA" w14:textId="77777777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CCE57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dvisor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34D3BF" w14:textId="77777777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406935B0" w14:textId="77777777" w:rsidTr="008C2689">
        <w:trPr>
          <w:cantSplit/>
          <w:trHeight w:val="605"/>
        </w:trPr>
        <w:tc>
          <w:tcPr>
            <w:tcW w:w="12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678984" w14:textId="0C8613A1" w:rsidR="008C2689" w:rsidRPr="00333A54" w:rsidRDefault="008C2689" w:rsidP="004D5332">
            <w:pPr>
              <w:ind w:right="-79"/>
              <w:jc w:val="center"/>
              <w:rPr>
                <w:rFonts w:ascii="Times New Roman" w:eastAsia="標楷體" w:hAnsi="Times New Roman"/>
                <w:sz w:val="22"/>
              </w:rPr>
            </w:pPr>
            <w:r w:rsidRPr="00D217C5">
              <w:rPr>
                <w:rFonts w:ascii="Times New Roman" w:eastAsia="標楷體" w:hAnsi="Times New Roman"/>
                <w:szCs w:val="24"/>
              </w:rPr>
              <w:t>Department</w:t>
            </w:r>
            <w:r>
              <w:rPr>
                <w:rFonts w:ascii="Times New Roman" w:eastAsia="標楷體" w:hAnsi="Times New Roman"/>
                <w:szCs w:val="24"/>
              </w:rPr>
              <w:t xml:space="preserve"> Faculty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Review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ommittee </w:t>
            </w:r>
            <w:r>
              <w:rPr>
                <w:rFonts w:ascii="Times New Roman" w:eastAsia="標楷體" w:hAnsi="Times New Roman"/>
                <w:szCs w:val="24"/>
              </w:rPr>
              <w:t>Meeting Proceedings</w:t>
            </w:r>
          </w:p>
        </w:tc>
        <w:tc>
          <w:tcPr>
            <w:tcW w:w="567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BC72E" w14:textId="0AF4CD90" w:rsidR="008C2689" w:rsidRPr="0006207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 xml:space="preserve">he 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 xml:space="preserve">____ </w:t>
            </w:r>
            <w:r w:rsidRPr="0092032B">
              <w:rPr>
                <w:rFonts w:ascii="Times New Roman" w:eastAsia="標楷體" w:hAnsi="Times New Roman" w:hint="eastAsia"/>
                <w:szCs w:val="24"/>
                <w:highlight w:val="yellow"/>
              </w:rPr>
              <w:t>_</w:t>
            </w:r>
            <w:r w:rsidRPr="0092032B">
              <w:rPr>
                <w:rFonts w:ascii="Times New Roman" w:eastAsia="標楷體" w:hAnsi="Times New Roman"/>
                <w:szCs w:val="24"/>
                <w:highlight w:val="yellow"/>
              </w:rPr>
              <w:t>____ semester</w:t>
            </w:r>
            <w:r>
              <w:rPr>
                <w:rFonts w:ascii="Times New Roman" w:eastAsia="標楷體" w:hAnsi="Times New Roman"/>
                <w:szCs w:val="24"/>
              </w:rPr>
              <w:t xml:space="preserve"> __</w:t>
            </w:r>
            <w:proofErr w:type="spellStart"/>
            <w:r>
              <w:rPr>
                <w:rFonts w:ascii="Times New Roman" w:eastAsia="標楷體" w:hAnsi="Times New Roman"/>
                <w:szCs w:val="24"/>
                <w:vertAlign w:val="superscript"/>
              </w:rPr>
              <w:t>th</w:t>
            </w:r>
            <w:proofErr w:type="spellEnd"/>
            <w:r>
              <w:rPr>
                <w:rFonts w:ascii="Times New Roman" w:eastAsia="標楷體" w:hAnsi="Times New Roman"/>
                <w:szCs w:val="24"/>
              </w:rPr>
              <w:t xml:space="preserve"> Faculty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Review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D217C5">
              <w:rPr>
                <w:rFonts w:ascii="Times New Roman" w:eastAsia="標楷體" w:hAnsi="Times New Roman"/>
                <w:szCs w:val="24"/>
              </w:rPr>
              <w:t>ommitte</w:t>
            </w:r>
            <w:r>
              <w:rPr>
                <w:rFonts w:ascii="Times New Roman" w:eastAsia="標楷體" w:hAnsi="Times New Roman"/>
                <w:szCs w:val="24"/>
              </w:rPr>
              <w:t>e Meeting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of this department on __________ </w:t>
            </w:r>
            <w:r w:rsidRPr="00D26C65">
              <w:rPr>
                <w:rFonts w:ascii="Times New Roman" w:eastAsia="標楷體" w:hAnsi="Times New Roman"/>
                <w:szCs w:val="24"/>
              </w:rPr>
              <w:t>(YYYY/MM/DD)</w:t>
            </w:r>
            <w:r>
              <w:rPr>
                <w:rFonts w:ascii="Times New Roman" w:eastAsia="標楷體" w:hAnsi="Times New Roman"/>
                <w:szCs w:val="24"/>
              </w:rPr>
              <w:t xml:space="preserve"> for the promotion of faculty member __________,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R</w:t>
            </w:r>
            <w:r>
              <w:rPr>
                <w:rFonts w:ascii="Times New Roman" w:eastAsia="標楷體" w:hAnsi="Times New Roman"/>
                <w:b/>
                <w:szCs w:val="24"/>
              </w:rPr>
              <w:t>esolution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333A54">
              <w:rPr>
                <w:rFonts w:ascii="Times New Roman" w:eastAsia="標楷體" w:hAnsi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/>
                <w:b/>
                <w:szCs w:val="24"/>
              </w:rPr>
              <w:t>Y</w:t>
            </w:r>
            <w:r w:rsidRPr="008C2689">
              <w:rPr>
                <w:rFonts w:ascii="Times New Roman" w:eastAsia="標楷體" w:hAnsi="Times New Roman"/>
                <w:b/>
                <w:sz w:val="96"/>
                <w:szCs w:val="96"/>
              </w:rPr>
              <w:t xml:space="preserve"> </w:t>
            </w:r>
            <w:r w:rsidRPr="00333A54">
              <w:rPr>
                <w:rFonts w:ascii="Times New Roman" w:eastAsia="標楷體" w:hAnsi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/>
                <w:b/>
                <w:szCs w:val="24"/>
              </w:rPr>
              <w:t>N (Reason:</w:t>
            </w:r>
            <w:proofErr w:type="gramStart"/>
            <w:r w:rsidRPr="008C2689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  <w:proofErr w:type="gramEnd"/>
          </w:p>
          <w:p w14:paraId="44137AF3" w14:textId="6F04F252" w:rsidR="008C268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Signature</w:t>
            </w:r>
            <w:r w:rsidRPr="007A674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&amp; Seal of </w:t>
            </w:r>
            <w:proofErr w:type="spellStart"/>
            <w:r w:rsidRPr="007A6741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A6741">
              <w:rPr>
                <w:rFonts w:ascii="Times New Roman" w:eastAsia="標楷體" w:hAnsi="Times New Roman"/>
                <w:szCs w:val="24"/>
              </w:rPr>
              <w:t>onvenor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88A1" w14:textId="544D265F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eaching </w:t>
            </w:r>
            <w:r w:rsidRPr="007F7D9A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665DA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E137E6" w14:textId="10D5B0B0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szCs w:val="24"/>
              </w:rPr>
              <w:t>Number of Members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5E1C1D" w14:textId="6EFE2513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52D171B7" w14:textId="77777777" w:rsidTr="008C2689">
        <w:trPr>
          <w:cantSplit/>
          <w:trHeight w:val="602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78C2FE" w14:textId="77777777" w:rsidR="008C2689" w:rsidRPr="00D217C5" w:rsidRDefault="008C2689" w:rsidP="004D5332">
            <w:pPr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D7618" w14:textId="77777777" w:rsidR="008C268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5F2B" w14:textId="3E8ED816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R</w:t>
            </w:r>
            <w:r>
              <w:rPr>
                <w:rFonts w:ascii="Times New Roman" w:eastAsia="標楷體" w:hAnsi="Times New Roman"/>
                <w:szCs w:val="24"/>
              </w:rPr>
              <w:t xml:space="preserve">esearch </w:t>
            </w:r>
            <w:r w:rsidRPr="0092032B"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7D68D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898D4A" w14:textId="46334649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szCs w:val="24"/>
              </w:rPr>
              <w:t>Number of Attendees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2EC893" w14:textId="3C083FEF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3F8E1ECD" w14:textId="77777777" w:rsidTr="008C2689">
        <w:trPr>
          <w:cantSplit/>
          <w:trHeight w:val="402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0449CE" w14:textId="77777777" w:rsidR="008C2689" w:rsidRPr="00D217C5" w:rsidRDefault="008C2689" w:rsidP="004D5332">
            <w:pPr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032E2" w14:textId="77777777" w:rsidR="008C268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CFA25" w14:textId="5955B31A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/>
                <w:szCs w:val="24"/>
              </w:rPr>
              <w:t xml:space="preserve">ervice &amp; Co-op </w:t>
            </w:r>
            <w:r w:rsidRPr="0092032B"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52274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DD4E0D" w14:textId="72156875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szCs w:val="24"/>
              </w:rPr>
              <w:t>Number of Absentees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D77AC8" w14:textId="1A5C595F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5F520CFF" w14:textId="77777777" w:rsidTr="008C2689">
        <w:trPr>
          <w:cantSplit/>
          <w:trHeight w:val="402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509FB2" w14:textId="77777777" w:rsidR="008C2689" w:rsidRPr="00D217C5" w:rsidRDefault="008C2689" w:rsidP="004D5332">
            <w:pPr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B72A3" w14:textId="77777777" w:rsidR="008C268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C488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59622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CD7296" w14:textId="42FBE351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92032B">
              <w:rPr>
                <w:rFonts w:ascii="Times New Roman" w:eastAsia="標楷體" w:hAnsi="Times New Roman"/>
                <w:szCs w:val="24"/>
                <w:highlight w:val="yellow"/>
                <w:u w:val="single"/>
              </w:rPr>
              <w:t xml:space="preserve">Number of </w:t>
            </w:r>
            <w:r w:rsidR="00624A81" w:rsidRPr="007A5CA0">
              <w:rPr>
                <w:rFonts w:ascii="Times New Roman" w:eastAsia="標楷體" w:hAnsi="Times New Roman"/>
                <w:szCs w:val="24"/>
                <w:highlight w:val="yellow"/>
                <w:u w:val="single"/>
              </w:rPr>
              <w:t>Proxies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B1D556" w14:textId="77777777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6CAD6140" w14:textId="77777777" w:rsidTr="008C2689">
        <w:trPr>
          <w:cantSplit/>
          <w:trHeight w:val="335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998B2D" w14:textId="77777777" w:rsidR="008C2689" w:rsidRPr="00D217C5" w:rsidRDefault="008C2689" w:rsidP="004D5332">
            <w:pPr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D2B91" w14:textId="77777777" w:rsidR="008C268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D3AF0" w14:textId="3BB0BE70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C2689">
              <w:rPr>
                <w:rFonts w:ascii="Times New Roman" w:eastAsia="標楷體" w:hAnsi="Times New Roman"/>
                <w:szCs w:val="24"/>
              </w:rPr>
              <w:t>Total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AB3D3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820DE7" w14:textId="544C8293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>urnout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166B2" w14:textId="73AA6217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78D804E4" w14:textId="77777777" w:rsidTr="008C2689">
        <w:trPr>
          <w:cantSplit/>
          <w:trHeight w:val="335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247D9" w14:textId="77777777" w:rsidR="008C2689" w:rsidRPr="00D217C5" w:rsidRDefault="008C2689" w:rsidP="004D5332">
            <w:pPr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3B2925" w14:textId="77777777" w:rsidR="008C268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65E11" w14:textId="77777777" w:rsidR="008C2689" w:rsidRP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35BB0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13A8A" w14:textId="320745B1" w:rsidR="008C2689" w:rsidRPr="00333A54" w:rsidRDefault="00624A81" w:rsidP="004D5332">
            <w:pPr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szCs w:val="24"/>
              </w:rPr>
              <w:t>Votes in Favor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FA489" w14:textId="77777777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032D0509" w14:textId="77777777" w:rsidTr="00CB1996">
        <w:trPr>
          <w:cantSplit/>
          <w:trHeight w:val="605"/>
        </w:trPr>
        <w:tc>
          <w:tcPr>
            <w:tcW w:w="12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122144" w14:textId="6EE1B3F5" w:rsidR="008C2689" w:rsidRPr="00333A54" w:rsidRDefault="008C2689" w:rsidP="004D5332">
            <w:pPr>
              <w:ind w:right="-79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Cs w:val="24"/>
              </w:rPr>
              <w:t>College Faculty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Review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ommittee </w:t>
            </w:r>
            <w:r>
              <w:rPr>
                <w:rFonts w:ascii="Times New Roman" w:eastAsia="標楷體" w:hAnsi="Times New Roman"/>
                <w:szCs w:val="24"/>
              </w:rPr>
              <w:t>Meeting Proceedings</w:t>
            </w:r>
          </w:p>
        </w:tc>
        <w:tc>
          <w:tcPr>
            <w:tcW w:w="567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2D9AF" w14:textId="1E7C383F" w:rsidR="008C2689" w:rsidRPr="0006207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 xml:space="preserve">he 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 xml:space="preserve">____ </w:t>
            </w:r>
            <w:r w:rsidRPr="0092032B">
              <w:rPr>
                <w:rFonts w:ascii="Times New Roman" w:eastAsia="標楷體" w:hAnsi="Times New Roman" w:hint="eastAsia"/>
                <w:szCs w:val="24"/>
                <w:highlight w:val="yellow"/>
              </w:rPr>
              <w:t>_</w:t>
            </w:r>
            <w:r w:rsidRPr="0092032B">
              <w:rPr>
                <w:rFonts w:ascii="Times New Roman" w:eastAsia="標楷體" w:hAnsi="Times New Roman"/>
                <w:szCs w:val="24"/>
                <w:highlight w:val="yellow"/>
              </w:rPr>
              <w:t>____ semester</w:t>
            </w:r>
            <w:r>
              <w:rPr>
                <w:rFonts w:ascii="Times New Roman" w:eastAsia="標楷體" w:hAnsi="Times New Roman"/>
                <w:szCs w:val="24"/>
              </w:rPr>
              <w:t xml:space="preserve"> __</w:t>
            </w:r>
            <w:proofErr w:type="spellStart"/>
            <w:r>
              <w:rPr>
                <w:rFonts w:ascii="Times New Roman" w:eastAsia="標楷體" w:hAnsi="Times New Roman"/>
                <w:szCs w:val="24"/>
                <w:vertAlign w:val="superscript"/>
              </w:rPr>
              <w:t>th</w:t>
            </w:r>
            <w:proofErr w:type="spellEnd"/>
            <w:r>
              <w:rPr>
                <w:rFonts w:ascii="Times New Roman" w:eastAsia="標楷體" w:hAnsi="Times New Roman"/>
                <w:szCs w:val="24"/>
              </w:rPr>
              <w:t xml:space="preserve"> Faculty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Review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D217C5">
              <w:rPr>
                <w:rFonts w:ascii="Times New Roman" w:eastAsia="標楷體" w:hAnsi="Times New Roman"/>
                <w:szCs w:val="24"/>
              </w:rPr>
              <w:t>ommitte</w:t>
            </w:r>
            <w:r>
              <w:rPr>
                <w:rFonts w:ascii="Times New Roman" w:eastAsia="標楷體" w:hAnsi="Times New Roman"/>
                <w:szCs w:val="24"/>
              </w:rPr>
              <w:t>e Meeting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of this college on __________ </w:t>
            </w:r>
            <w:r w:rsidRPr="00D26C65">
              <w:rPr>
                <w:rFonts w:ascii="Times New Roman" w:eastAsia="標楷體" w:hAnsi="Times New Roman"/>
                <w:szCs w:val="24"/>
              </w:rPr>
              <w:t>(YYYY/MM/DD)</w:t>
            </w:r>
            <w:r>
              <w:rPr>
                <w:rFonts w:ascii="Times New Roman" w:eastAsia="標楷體" w:hAnsi="Times New Roman"/>
                <w:szCs w:val="24"/>
              </w:rPr>
              <w:t xml:space="preserve"> for the promotion of faculty member __________,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R</w:t>
            </w:r>
            <w:r>
              <w:rPr>
                <w:rFonts w:ascii="Times New Roman" w:eastAsia="標楷體" w:hAnsi="Times New Roman"/>
                <w:b/>
                <w:szCs w:val="24"/>
              </w:rPr>
              <w:t>esolution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333A54">
              <w:rPr>
                <w:rFonts w:ascii="Times New Roman" w:eastAsia="標楷體" w:hAnsi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/>
                <w:b/>
                <w:szCs w:val="24"/>
              </w:rPr>
              <w:t>Y</w:t>
            </w:r>
            <w:r w:rsidRPr="006B50E7">
              <w:rPr>
                <w:rFonts w:ascii="Times New Roman" w:eastAsia="標楷體" w:hAnsi="Times New Roman"/>
                <w:b/>
                <w:sz w:val="96"/>
                <w:szCs w:val="96"/>
              </w:rPr>
              <w:t xml:space="preserve"> </w:t>
            </w:r>
            <w:r w:rsidRPr="00333A54">
              <w:rPr>
                <w:rFonts w:ascii="Times New Roman" w:eastAsia="標楷體" w:hAnsi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/>
                <w:b/>
                <w:szCs w:val="24"/>
              </w:rPr>
              <w:t>N (Reason:</w:t>
            </w:r>
            <w:proofErr w:type="gramStart"/>
            <w:r w:rsidRPr="008C2689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  <w:proofErr w:type="gramEnd"/>
            <w:r w:rsidRPr="006B50E7">
              <w:rPr>
                <w:rFonts w:ascii="Times New Roman" w:eastAsia="標楷體" w:hAnsi="Times New Roman"/>
                <w:b/>
                <w:sz w:val="96"/>
                <w:szCs w:val="96"/>
              </w:rPr>
              <w:t xml:space="preserve"> </w:t>
            </w:r>
          </w:p>
          <w:p w14:paraId="40B60051" w14:textId="77777777" w:rsidR="008C268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Signature</w:t>
            </w:r>
            <w:r w:rsidRPr="007A674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&amp; Seal of </w:t>
            </w:r>
            <w:proofErr w:type="spellStart"/>
            <w:r w:rsidRPr="007A6741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A6741">
              <w:rPr>
                <w:rFonts w:ascii="Times New Roman" w:eastAsia="標楷體" w:hAnsi="Times New Roman"/>
                <w:szCs w:val="24"/>
              </w:rPr>
              <w:t>onvenor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6F314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eaching </w:t>
            </w:r>
            <w:r w:rsidRPr="007F7D9A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FCF6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505A23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szCs w:val="24"/>
              </w:rPr>
              <w:t>Number of Members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9EB25B" w14:textId="77777777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43269D84" w14:textId="77777777" w:rsidTr="00CB1996">
        <w:trPr>
          <w:cantSplit/>
          <w:trHeight w:val="602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26D1AE" w14:textId="77777777" w:rsidR="008C2689" w:rsidRPr="00D217C5" w:rsidRDefault="008C2689" w:rsidP="004D5332">
            <w:pPr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6EEE1" w14:textId="77777777" w:rsidR="008C268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72972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R</w:t>
            </w:r>
            <w:r>
              <w:rPr>
                <w:rFonts w:ascii="Times New Roman" w:eastAsia="標楷體" w:hAnsi="Times New Roman"/>
                <w:szCs w:val="24"/>
              </w:rPr>
              <w:t xml:space="preserve">esearch </w:t>
            </w:r>
            <w:r w:rsidRPr="0092032B"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DD00F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39A87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szCs w:val="24"/>
              </w:rPr>
              <w:t>Number of Attendees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C0708" w14:textId="77777777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4F259427" w14:textId="77777777" w:rsidTr="00CB1996">
        <w:trPr>
          <w:cantSplit/>
          <w:trHeight w:val="402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75A21A" w14:textId="77777777" w:rsidR="008C2689" w:rsidRPr="00D217C5" w:rsidRDefault="008C2689" w:rsidP="004D5332">
            <w:pPr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88E6C" w14:textId="77777777" w:rsidR="008C268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89F1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/>
                <w:szCs w:val="24"/>
              </w:rPr>
              <w:t xml:space="preserve">ervice &amp; Co-op </w:t>
            </w:r>
            <w:r w:rsidRPr="0092032B"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4D20B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1AD4A0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szCs w:val="24"/>
              </w:rPr>
              <w:t>Number of Absentees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5BD5CB" w14:textId="77777777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098CA1EE" w14:textId="77777777" w:rsidTr="00CB1996">
        <w:trPr>
          <w:cantSplit/>
          <w:trHeight w:val="402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B179FA" w14:textId="77777777" w:rsidR="008C2689" w:rsidRPr="00D217C5" w:rsidRDefault="008C2689" w:rsidP="004D5332">
            <w:pPr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1558C" w14:textId="77777777" w:rsidR="008C268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B9AB9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B9442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8374ED" w14:textId="5C097316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92032B">
              <w:rPr>
                <w:rFonts w:ascii="Times New Roman" w:eastAsia="標楷體" w:hAnsi="Times New Roman"/>
                <w:szCs w:val="24"/>
                <w:highlight w:val="yellow"/>
                <w:u w:val="single"/>
              </w:rPr>
              <w:t xml:space="preserve">Number of </w:t>
            </w:r>
            <w:r w:rsidR="00624A81" w:rsidRPr="007A5CA0">
              <w:rPr>
                <w:rFonts w:ascii="Times New Roman" w:eastAsia="標楷體" w:hAnsi="Times New Roman"/>
                <w:szCs w:val="24"/>
                <w:highlight w:val="yellow"/>
                <w:u w:val="single"/>
              </w:rPr>
              <w:t>Proxies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2996D7" w14:textId="77777777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23369F2C" w14:textId="77777777" w:rsidTr="00CB1996">
        <w:trPr>
          <w:cantSplit/>
          <w:trHeight w:val="335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2CE98B" w14:textId="77777777" w:rsidR="008C2689" w:rsidRPr="00D217C5" w:rsidRDefault="008C2689" w:rsidP="004D5332">
            <w:pPr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881A5" w14:textId="77777777" w:rsidR="008C268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24C10" w14:textId="77777777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C2689">
              <w:rPr>
                <w:rFonts w:ascii="Times New Roman" w:eastAsia="標楷體" w:hAnsi="Times New Roman"/>
                <w:szCs w:val="24"/>
              </w:rPr>
              <w:t>Total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F9B2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D4137C" w14:textId="4FC828FB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>urnout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FC2C26" w14:textId="77777777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5DE79205" w14:textId="77777777" w:rsidTr="008C2689">
        <w:trPr>
          <w:cantSplit/>
          <w:trHeight w:val="335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852E02" w14:textId="77777777" w:rsidR="008C2689" w:rsidRPr="00D217C5" w:rsidRDefault="008C2689" w:rsidP="004D5332">
            <w:pPr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2C017" w14:textId="77777777" w:rsidR="008C268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297E" w14:textId="77777777" w:rsidR="008C2689" w:rsidRP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4A4CF" w14:textId="77777777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C37176" w14:textId="14DB77C6" w:rsidR="008C2689" w:rsidRPr="00333A54" w:rsidRDefault="00624A81" w:rsidP="004D5332">
            <w:pPr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szCs w:val="24"/>
              </w:rPr>
              <w:t>Votes in Favor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E4BB06" w14:textId="77777777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434EFFA8" w14:textId="77777777" w:rsidTr="008C2689">
        <w:trPr>
          <w:cantSplit/>
          <w:trHeight w:val="335"/>
        </w:trPr>
        <w:tc>
          <w:tcPr>
            <w:tcW w:w="182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EA693" w14:textId="29912BC4" w:rsidR="008C2689" w:rsidRPr="00333A54" w:rsidRDefault="008C2689" w:rsidP="004D5332">
            <w:pPr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R</w:t>
            </w:r>
            <w:r>
              <w:rPr>
                <w:rFonts w:ascii="Times New Roman" w:eastAsia="標楷體" w:hAnsi="Times New Roman"/>
                <w:szCs w:val="24"/>
              </w:rPr>
              <w:t xml:space="preserve">eceived by </w:t>
            </w:r>
            <w:r>
              <w:rPr>
                <w:rFonts w:ascii="Times New Roman" w:eastAsia="標楷體" w:hAnsi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/>
                <w:szCs w:val="24"/>
              </w:rPr>
              <w:t>ersonnel Office</w:t>
            </w:r>
          </w:p>
        </w:tc>
        <w:tc>
          <w:tcPr>
            <w:tcW w:w="907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EB70B0" w14:textId="48F63C93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8C2689" w:rsidRPr="00333A54" w14:paraId="33BAF5A4" w14:textId="77777777" w:rsidTr="008C2689">
        <w:trPr>
          <w:cantSplit/>
          <w:trHeight w:val="335"/>
        </w:trPr>
        <w:tc>
          <w:tcPr>
            <w:tcW w:w="211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44254" w14:textId="55506B1E" w:rsidR="008C2689" w:rsidRDefault="008C2689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/>
                <w:szCs w:val="24"/>
              </w:rPr>
              <w:t>CHU Faculty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Review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D217C5">
              <w:rPr>
                <w:rFonts w:ascii="Times New Roman" w:eastAsia="標楷體" w:hAnsi="Times New Roman"/>
                <w:szCs w:val="24"/>
              </w:rPr>
              <w:t>ommitte</w:t>
            </w:r>
            <w:r>
              <w:rPr>
                <w:rFonts w:ascii="Times New Roman" w:eastAsia="標楷體" w:hAnsi="Times New Roman"/>
                <w:szCs w:val="24"/>
              </w:rPr>
              <w:t>e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Resolution</w:t>
            </w:r>
          </w:p>
        </w:tc>
        <w:tc>
          <w:tcPr>
            <w:tcW w:w="878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E6175" w14:textId="77777777" w:rsidR="008C2689" w:rsidRPr="00333A54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 xml:space="preserve">he 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 xml:space="preserve">____ 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 semester __</w:t>
            </w:r>
            <w:proofErr w:type="spellStart"/>
            <w:r>
              <w:rPr>
                <w:rFonts w:ascii="Times New Roman" w:eastAsia="標楷體" w:hAnsi="Times New Roman"/>
                <w:szCs w:val="24"/>
                <w:vertAlign w:val="superscript"/>
              </w:rPr>
              <w:t>th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NCHU Faculty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Review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D217C5">
              <w:rPr>
                <w:rFonts w:ascii="Times New Roman" w:eastAsia="標楷體" w:hAnsi="Times New Roman"/>
                <w:szCs w:val="24"/>
              </w:rPr>
              <w:t>ommitte</w:t>
            </w:r>
            <w:r>
              <w:rPr>
                <w:rFonts w:ascii="Times New Roman" w:eastAsia="標楷體" w:hAnsi="Times New Roman"/>
                <w:szCs w:val="24"/>
              </w:rPr>
              <w:t>e Meeting on __________ (</w:t>
            </w:r>
            <w:r w:rsidRPr="00D26C65">
              <w:rPr>
                <w:rFonts w:ascii="Times New Roman" w:eastAsia="標楷體" w:hAnsi="Times New Roman"/>
                <w:szCs w:val="24"/>
              </w:rPr>
              <w:t>YYYY/MM/DD)</w:t>
            </w:r>
            <w:r>
              <w:rPr>
                <w:rFonts w:ascii="Times New Roman" w:eastAsia="標楷體" w:hAnsi="Times New Roman"/>
                <w:szCs w:val="24"/>
              </w:rPr>
              <w:t xml:space="preserve">, </w:t>
            </w:r>
            <w:r w:rsidRPr="009955E3">
              <w:rPr>
                <w:rFonts w:ascii="Times New Roman" w:eastAsia="標楷體" w:hAnsi="Times New Roman"/>
                <w:szCs w:val="24"/>
              </w:rPr>
              <w:t>Resolution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  <w:p w14:paraId="08515873" w14:textId="739D86EA" w:rsidR="008C2689" w:rsidRPr="00333A54" w:rsidRDefault="008C2689" w:rsidP="004D533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szCs w:val="24"/>
              </w:rPr>
              <w:t>Signature</w:t>
            </w:r>
            <w:r w:rsidRPr="007A674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&amp; Seal of </w:t>
            </w:r>
            <w:proofErr w:type="spellStart"/>
            <w:r w:rsidRPr="007A6741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A6741">
              <w:rPr>
                <w:rFonts w:ascii="Times New Roman" w:eastAsia="標楷體" w:hAnsi="Times New Roman"/>
                <w:szCs w:val="24"/>
              </w:rPr>
              <w:t>onvenor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</w:tr>
      <w:tr w:rsidR="008C2689" w:rsidRPr="00333A54" w14:paraId="37C8D0B3" w14:textId="77777777" w:rsidTr="008C2689">
        <w:trPr>
          <w:cantSplit/>
          <w:trHeight w:val="335"/>
        </w:trPr>
        <w:tc>
          <w:tcPr>
            <w:tcW w:w="14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FCEA6" w14:textId="5F87C301" w:rsidR="008C2689" w:rsidRDefault="00624A81" w:rsidP="004D53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Instructions of the President</w:t>
            </w:r>
          </w:p>
        </w:tc>
        <w:tc>
          <w:tcPr>
            <w:tcW w:w="9497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7B572" w14:textId="77777777" w:rsidR="008C2689" w:rsidRDefault="008C2689" w:rsidP="004D533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7D9B68A" w14:textId="77777777" w:rsidR="008C2689" w:rsidRPr="008C2689" w:rsidRDefault="008C2689" w:rsidP="004D5332">
      <w:pPr>
        <w:rPr>
          <w:rFonts w:ascii="Times New Roman" w:eastAsia="標楷體" w:hAnsi="Times New Roman"/>
          <w:sz w:val="2"/>
          <w:szCs w:val="2"/>
        </w:rPr>
      </w:pPr>
    </w:p>
    <w:p w14:paraId="740C3F29" w14:textId="77777777" w:rsidR="008C2689" w:rsidRPr="008C2689" w:rsidRDefault="008C2689" w:rsidP="004D5332">
      <w:pPr>
        <w:rPr>
          <w:rFonts w:ascii="Times New Roman" w:eastAsia="標楷體" w:hAnsi="Times New Roman"/>
          <w:sz w:val="2"/>
          <w:szCs w:val="2"/>
        </w:rPr>
      </w:pPr>
    </w:p>
    <w:p w14:paraId="61A6088A" w14:textId="43BDB925" w:rsidR="00FD25FB" w:rsidRPr="007F7D9A" w:rsidRDefault="00F57F1E" w:rsidP="004D5332">
      <w:pPr>
        <w:ind w:leftChars="-235" w:left="-424" w:rightChars="-177" w:right="-425" w:hangingChars="70" w:hanging="140"/>
        <w:rPr>
          <w:rFonts w:ascii="Times New Roman" w:eastAsia="標楷體" w:hAnsi="Times New Roman"/>
          <w:sz w:val="20"/>
          <w:szCs w:val="24"/>
        </w:rPr>
      </w:pPr>
      <w:r>
        <w:rPr>
          <w:rFonts w:ascii="Times New Roman" w:eastAsia="標楷體" w:hAnsi="Times New Roman" w:hint="eastAsia"/>
          <w:sz w:val="20"/>
          <w:szCs w:val="24"/>
        </w:rPr>
        <w:t>N</w:t>
      </w:r>
      <w:r>
        <w:rPr>
          <w:rFonts w:ascii="Times New Roman" w:eastAsia="標楷體" w:hAnsi="Times New Roman"/>
          <w:sz w:val="20"/>
          <w:szCs w:val="24"/>
        </w:rPr>
        <w:t>otes:</w:t>
      </w:r>
    </w:p>
    <w:p w14:paraId="39A27644" w14:textId="45012077" w:rsidR="00FD25FB" w:rsidRPr="007F7D9A" w:rsidRDefault="00F57F1E" w:rsidP="004D5332">
      <w:pPr>
        <w:ind w:leftChars="-235" w:left="-424" w:rightChars="-177" w:right="-425" w:hangingChars="70" w:hanging="14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  <w:szCs w:val="24"/>
        </w:rPr>
        <w:t>1</w:t>
      </w:r>
      <w:r>
        <w:rPr>
          <w:rFonts w:ascii="Times New Roman" w:eastAsia="標楷體" w:hAnsi="Times New Roman"/>
          <w:sz w:val="20"/>
          <w:szCs w:val="24"/>
        </w:rPr>
        <w:t>.</w:t>
      </w:r>
      <w:r>
        <w:rPr>
          <w:rFonts w:ascii="Times New Roman" w:eastAsia="標楷體" w:hAnsi="Times New Roman"/>
          <w:sz w:val="20"/>
        </w:rPr>
        <w:t xml:space="preserve"> </w:t>
      </w:r>
      <w:r w:rsidR="00681D3F">
        <w:rPr>
          <w:rFonts w:ascii="Times New Roman" w:eastAsia="標楷體" w:hAnsi="Times New Roman"/>
          <w:sz w:val="20"/>
        </w:rPr>
        <w:t xml:space="preserve">Prior to submission to </w:t>
      </w:r>
      <w:r>
        <w:rPr>
          <w:rFonts w:ascii="Times New Roman" w:eastAsia="標楷體" w:hAnsi="Times New Roman"/>
          <w:sz w:val="20"/>
        </w:rPr>
        <w:t>the Department Faculty Review Committee Meeting,</w:t>
      </w:r>
      <w:r w:rsidRPr="007F7D9A">
        <w:rPr>
          <w:rFonts w:ascii="Times New Roman" w:eastAsia="標楷體" w:hAnsi="Times New Roman"/>
          <w:sz w:val="20"/>
        </w:rPr>
        <w:t xml:space="preserve"> </w:t>
      </w:r>
      <w:r>
        <w:rPr>
          <w:rFonts w:ascii="Times New Roman" w:eastAsia="標楷體" w:hAnsi="Times New Roman"/>
          <w:sz w:val="20"/>
        </w:rPr>
        <w:t>t</w:t>
      </w:r>
      <w:r w:rsidR="007F7D9A" w:rsidRPr="007F7D9A">
        <w:rPr>
          <w:rFonts w:ascii="Times New Roman" w:eastAsia="標楷體" w:hAnsi="Times New Roman"/>
          <w:sz w:val="20"/>
        </w:rPr>
        <w:t xml:space="preserve">his form should be </w:t>
      </w:r>
      <w:r>
        <w:rPr>
          <w:rFonts w:ascii="Times New Roman" w:eastAsia="標楷體" w:hAnsi="Times New Roman"/>
          <w:sz w:val="20"/>
        </w:rPr>
        <w:t>sent</w:t>
      </w:r>
      <w:r w:rsidR="007F7D9A" w:rsidRPr="007F7D9A">
        <w:rPr>
          <w:rFonts w:ascii="Times New Roman" w:eastAsia="標楷體" w:hAnsi="Times New Roman"/>
          <w:sz w:val="20"/>
        </w:rPr>
        <w:t xml:space="preserve"> to the </w:t>
      </w:r>
      <w:r>
        <w:rPr>
          <w:rFonts w:ascii="Times New Roman" w:eastAsia="標楷體" w:hAnsi="Times New Roman"/>
          <w:sz w:val="20"/>
        </w:rPr>
        <w:t xml:space="preserve">Curriculum Division (for academic papers), the </w:t>
      </w:r>
      <w:r w:rsidR="008C2689" w:rsidRPr="008C2689">
        <w:rPr>
          <w:rFonts w:ascii="Times New Roman" w:eastAsia="標楷體" w:hAnsi="Times New Roman"/>
          <w:sz w:val="20"/>
        </w:rPr>
        <w:t>Center for Development of Teaching and Learning</w:t>
      </w:r>
      <w:r>
        <w:rPr>
          <w:rFonts w:ascii="Times New Roman" w:eastAsia="標楷體" w:hAnsi="Times New Roman" w:hint="eastAsia"/>
          <w:sz w:val="20"/>
        </w:rPr>
        <w:t xml:space="preserve"> (</w:t>
      </w:r>
      <w:r>
        <w:rPr>
          <w:rFonts w:ascii="Times New Roman" w:eastAsia="標楷體" w:hAnsi="Times New Roman"/>
          <w:sz w:val="20"/>
        </w:rPr>
        <w:t xml:space="preserve">for </w:t>
      </w:r>
      <w:r w:rsidRPr="004D5332">
        <w:rPr>
          <w:rFonts w:ascii="Times New Roman" w:eastAsia="標楷體" w:hAnsi="Times New Roman"/>
          <w:sz w:val="20"/>
        </w:rPr>
        <w:t>educational works</w:t>
      </w:r>
      <w:r>
        <w:rPr>
          <w:rFonts w:ascii="Times New Roman" w:eastAsia="標楷體" w:hAnsi="Times New Roman"/>
          <w:sz w:val="20"/>
        </w:rPr>
        <w:t xml:space="preserve">), or </w:t>
      </w:r>
      <w:r w:rsidR="00C25153">
        <w:rPr>
          <w:rFonts w:ascii="Times New Roman" w:eastAsia="標楷體" w:hAnsi="Times New Roman"/>
          <w:sz w:val="20"/>
        </w:rPr>
        <w:t xml:space="preserve">the </w:t>
      </w:r>
      <w:r w:rsidR="008C2689" w:rsidRPr="008C2689">
        <w:rPr>
          <w:rFonts w:ascii="Times New Roman" w:eastAsia="標楷體" w:hAnsi="Times New Roman"/>
          <w:sz w:val="20"/>
        </w:rPr>
        <w:t xml:space="preserve">Center for Academia-Industry </w:t>
      </w:r>
      <w:r w:rsidR="008C2689" w:rsidRPr="008C2689">
        <w:rPr>
          <w:rFonts w:ascii="Times New Roman" w:eastAsia="標楷體" w:hAnsi="Times New Roman"/>
          <w:sz w:val="20"/>
          <w:highlight w:val="yellow"/>
          <w:u w:val="single"/>
        </w:rPr>
        <w:t>Research and Collaborati</w:t>
      </w:r>
      <w:r w:rsidR="00C25153">
        <w:rPr>
          <w:rFonts w:ascii="Times New Roman" w:eastAsia="標楷體" w:hAnsi="Times New Roman"/>
          <w:sz w:val="20"/>
          <w:highlight w:val="yellow"/>
          <w:u w:val="single"/>
        </w:rPr>
        <w:t>on</w:t>
      </w:r>
      <w:r>
        <w:rPr>
          <w:rFonts w:ascii="Times New Roman" w:eastAsia="標楷體" w:hAnsi="Times New Roman" w:hint="eastAsia"/>
          <w:sz w:val="20"/>
        </w:rPr>
        <w:t xml:space="preserve"> </w:t>
      </w:r>
      <w:r>
        <w:rPr>
          <w:rFonts w:ascii="Times New Roman" w:eastAsia="標楷體" w:hAnsi="Times New Roman"/>
          <w:sz w:val="20"/>
        </w:rPr>
        <w:t xml:space="preserve">and </w:t>
      </w:r>
      <w:r w:rsidR="008C2689" w:rsidRPr="008C2689">
        <w:rPr>
          <w:rFonts w:ascii="Times New Roman" w:eastAsia="標楷體" w:hAnsi="Times New Roman"/>
          <w:sz w:val="20"/>
        </w:rPr>
        <w:t>Research and Development Office</w:t>
      </w:r>
      <w:r>
        <w:rPr>
          <w:rFonts w:ascii="Times New Roman" w:eastAsia="標楷體" w:hAnsi="Times New Roman"/>
          <w:sz w:val="20"/>
        </w:rPr>
        <w:t xml:space="preserve"> (for </w:t>
      </w:r>
      <w:r w:rsidRPr="007F7D9A">
        <w:rPr>
          <w:rFonts w:ascii="Times New Roman" w:eastAsia="標楷體" w:hAnsi="Times New Roman"/>
          <w:sz w:val="20"/>
        </w:rPr>
        <w:t>technical reports</w:t>
      </w:r>
      <w:r>
        <w:rPr>
          <w:rFonts w:ascii="Times New Roman" w:eastAsia="標楷體" w:hAnsi="Times New Roman"/>
          <w:sz w:val="20"/>
        </w:rPr>
        <w:t xml:space="preserve">) for comments on relevant courses (with subjects indicated as </w:t>
      </w:r>
      <w:r w:rsidR="00681D3F">
        <w:rPr>
          <w:rFonts w:ascii="Times New Roman" w:eastAsia="標楷體" w:hAnsi="Times New Roman"/>
          <w:sz w:val="20"/>
        </w:rPr>
        <w:t xml:space="preserve">being </w:t>
      </w:r>
      <w:r>
        <w:rPr>
          <w:rFonts w:ascii="Times New Roman" w:eastAsia="標楷體" w:hAnsi="Times New Roman"/>
          <w:sz w:val="20"/>
        </w:rPr>
        <w:t xml:space="preserve">under </w:t>
      </w:r>
      <w:r w:rsidR="00681D3F">
        <w:rPr>
          <w:rFonts w:ascii="Times New Roman" w:eastAsia="標楷體" w:hAnsi="Times New Roman"/>
          <w:sz w:val="20"/>
        </w:rPr>
        <w:t xml:space="preserve">a </w:t>
      </w:r>
      <w:r>
        <w:rPr>
          <w:rFonts w:ascii="Times New Roman" w:eastAsia="標楷體" w:hAnsi="Times New Roman"/>
          <w:sz w:val="20"/>
        </w:rPr>
        <w:t xml:space="preserve">department or graduate institute) </w:t>
      </w:r>
      <w:r w:rsidR="00681D3F">
        <w:rPr>
          <w:rFonts w:ascii="Times New Roman" w:eastAsia="標楷體" w:hAnsi="Times New Roman"/>
          <w:sz w:val="20"/>
        </w:rPr>
        <w:t>in accordance with</w:t>
      </w:r>
      <w:r w:rsidRPr="007F7D9A">
        <w:rPr>
          <w:rFonts w:ascii="Times New Roman" w:eastAsia="標楷體" w:hAnsi="Times New Roman"/>
          <w:sz w:val="20"/>
        </w:rPr>
        <w:t xml:space="preserve"> administrative procedures</w:t>
      </w:r>
      <w:r w:rsidR="00681D3F">
        <w:rPr>
          <w:rFonts w:ascii="Times New Roman" w:eastAsia="標楷體" w:hAnsi="Times New Roman"/>
          <w:sz w:val="20"/>
        </w:rPr>
        <w:t>.</w:t>
      </w:r>
    </w:p>
    <w:p w14:paraId="289FEA44" w14:textId="7307C7D6" w:rsidR="00FD25FB" w:rsidRPr="007F7D9A" w:rsidRDefault="00F57F1E" w:rsidP="004D5332">
      <w:pPr>
        <w:ind w:leftChars="-235" w:left="-424" w:rightChars="-177" w:right="-425" w:hangingChars="70" w:hanging="14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I</w:t>
      </w:r>
      <w:r>
        <w:rPr>
          <w:rFonts w:ascii="Times New Roman" w:eastAsia="標楷體" w:hAnsi="Times New Roman"/>
          <w:sz w:val="20"/>
        </w:rPr>
        <w:t xml:space="preserve">I. Please attach Department and College </w:t>
      </w:r>
      <w:r w:rsidRPr="00F57F1E">
        <w:rPr>
          <w:rFonts w:ascii="Times New Roman" w:eastAsia="標楷體" w:hAnsi="Times New Roman"/>
          <w:sz w:val="20"/>
        </w:rPr>
        <w:t>Faculty Review Committee Meeting</w:t>
      </w:r>
      <w:r>
        <w:rPr>
          <w:rFonts w:ascii="Times New Roman" w:eastAsia="標楷體" w:hAnsi="Times New Roman"/>
          <w:sz w:val="20"/>
        </w:rPr>
        <w:t xml:space="preserve"> minutes, a photocopy of your teaching accreditation certificate, review comment</w:t>
      </w:r>
      <w:r w:rsidR="00C25153">
        <w:rPr>
          <w:rFonts w:ascii="Times New Roman" w:eastAsia="標楷體" w:hAnsi="Times New Roman"/>
          <w:sz w:val="20"/>
        </w:rPr>
        <w:t>s</w:t>
      </w:r>
      <w:r>
        <w:rPr>
          <w:rFonts w:ascii="Times New Roman" w:eastAsia="標楷體" w:hAnsi="Times New Roman"/>
          <w:sz w:val="20"/>
        </w:rPr>
        <w:t xml:space="preserve">, publications, technical reports, a list of academic works </w:t>
      </w:r>
      <w:r w:rsidRPr="007F7D9A">
        <w:rPr>
          <w:rFonts w:ascii="Times New Roman" w:eastAsia="標楷體" w:hAnsi="Times New Roman"/>
          <w:sz w:val="20"/>
        </w:rPr>
        <w:t>(</w:t>
      </w:r>
      <w:r w:rsidR="00A85100">
        <w:rPr>
          <w:rFonts w:ascii="Times New Roman" w:eastAsia="標楷體" w:hAnsi="Times New Roman"/>
          <w:sz w:val="20"/>
        </w:rPr>
        <w:t>achievements</w:t>
      </w:r>
      <w:r w:rsidRPr="007F7D9A">
        <w:rPr>
          <w:rFonts w:ascii="Times New Roman" w:eastAsia="標楷體" w:hAnsi="Times New Roman"/>
          <w:sz w:val="20"/>
        </w:rPr>
        <w:t xml:space="preserve"> or teaching materials)</w:t>
      </w:r>
      <w:r>
        <w:rPr>
          <w:rFonts w:ascii="Times New Roman" w:eastAsia="標楷體" w:hAnsi="Times New Roman"/>
          <w:sz w:val="20"/>
        </w:rPr>
        <w:t>, and other documents.</w:t>
      </w:r>
    </w:p>
    <w:p w14:paraId="19EB0B32" w14:textId="0EC70AF3" w:rsidR="00FD25FB" w:rsidRPr="007F7D9A" w:rsidRDefault="00F57F1E" w:rsidP="004D5332">
      <w:pPr>
        <w:ind w:leftChars="-235" w:left="-424" w:rightChars="-177" w:right="-425" w:hangingChars="70" w:hanging="140"/>
        <w:rPr>
          <w:rFonts w:ascii="Times New Roman" w:eastAsia="標楷體" w:hAnsi="Times New Roman"/>
          <w:kern w:val="0"/>
          <w:sz w:val="20"/>
        </w:rPr>
      </w:pPr>
      <w:r>
        <w:rPr>
          <w:rFonts w:ascii="Times New Roman" w:eastAsia="標楷體" w:hAnsi="Times New Roman" w:hint="eastAsia"/>
          <w:kern w:val="0"/>
          <w:sz w:val="20"/>
        </w:rPr>
        <w:t>I</w:t>
      </w:r>
      <w:r>
        <w:rPr>
          <w:rFonts w:ascii="Times New Roman" w:eastAsia="標楷體" w:hAnsi="Times New Roman"/>
          <w:kern w:val="0"/>
          <w:sz w:val="20"/>
        </w:rPr>
        <w:t xml:space="preserve">II. </w:t>
      </w:r>
      <w:r w:rsidR="007F7D9A" w:rsidRPr="007F7D9A">
        <w:rPr>
          <w:rFonts w:ascii="Times New Roman" w:eastAsia="標楷體" w:hAnsi="Times New Roman"/>
          <w:kern w:val="0"/>
          <w:sz w:val="20"/>
        </w:rPr>
        <w:t>The</w:t>
      </w:r>
      <w:r>
        <w:rPr>
          <w:rFonts w:ascii="Times New Roman" w:eastAsia="標楷體" w:hAnsi="Times New Roman"/>
          <w:kern w:val="0"/>
          <w:sz w:val="20"/>
        </w:rPr>
        <w:t xml:space="preserve"> standard criteria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 for </w:t>
      </w:r>
      <w:r>
        <w:rPr>
          <w:rFonts w:ascii="Times New Roman" w:eastAsia="標楷體" w:hAnsi="Times New Roman"/>
          <w:kern w:val="0"/>
          <w:sz w:val="20"/>
        </w:rPr>
        <w:t>faculty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 promotion </w:t>
      </w:r>
      <w:r>
        <w:rPr>
          <w:rFonts w:ascii="Times New Roman" w:eastAsia="標楷體" w:hAnsi="Times New Roman"/>
          <w:kern w:val="0"/>
          <w:sz w:val="20"/>
        </w:rPr>
        <w:t>review</w:t>
      </w:r>
      <w:r w:rsidR="00681D3F">
        <w:rPr>
          <w:rFonts w:ascii="Times New Roman" w:eastAsia="標楷體" w:hAnsi="Times New Roman"/>
          <w:kern w:val="0"/>
          <w:sz w:val="20"/>
        </w:rPr>
        <w:t>s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 are as follows: each</w:t>
      </w:r>
      <w:r>
        <w:rPr>
          <w:rFonts w:ascii="Times New Roman" w:eastAsia="標楷體" w:hAnsi="Times New Roman"/>
          <w:kern w:val="0"/>
          <w:sz w:val="20"/>
        </w:rPr>
        <w:t xml:space="preserve"> college,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 department</w:t>
      </w:r>
      <w:r>
        <w:rPr>
          <w:rFonts w:ascii="Times New Roman" w:eastAsia="標楷體" w:hAnsi="Times New Roman"/>
          <w:kern w:val="0"/>
          <w:sz w:val="20"/>
        </w:rPr>
        <w:t xml:space="preserve">, and institute 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shall </w:t>
      </w:r>
      <w:r>
        <w:rPr>
          <w:rFonts w:ascii="Times New Roman" w:eastAsia="標楷體" w:hAnsi="Times New Roman"/>
          <w:kern w:val="0"/>
          <w:sz w:val="20"/>
        </w:rPr>
        <w:t>fill in their respective columns with their scores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 </w:t>
      </w:r>
      <w:r>
        <w:rPr>
          <w:rFonts w:ascii="Times New Roman" w:eastAsia="標楷體" w:hAnsi="Times New Roman"/>
          <w:kern w:val="0"/>
          <w:sz w:val="20"/>
        </w:rPr>
        <w:t xml:space="preserve">(may be adjusted 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within </w:t>
      </w:r>
      <w:r>
        <w:rPr>
          <w:rFonts w:ascii="Times New Roman" w:eastAsia="標楷體" w:hAnsi="Times New Roman"/>
          <w:kern w:val="0"/>
          <w:sz w:val="20"/>
        </w:rPr>
        <w:t>a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 </w:t>
      </w:r>
      <w:r w:rsidR="007F7D9A" w:rsidRPr="00F57F1E">
        <w:rPr>
          <w:rFonts w:ascii="Times New Roman" w:eastAsia="標楷體" w:hAnsi="Times New Roman"/>
          <w:kern w:val="0"/>
          <w:sz w:val="20"/>
          <w:highlight w:val="yellow"/>
          <w:u w:val="single"/>
        </w:rPr>
        <w:t>20%</w:t>
      </w:r>
      <w:r>
        <w:rPr>
          <w:rFonts w:ascii="Times New Roman" w:eastAsia="標楷體" w:hAnsi="Times New Roman"/>
          <w:kern w:val="0"/>
          <w:sz w:val="20"/>
        </w:rPr>
        <w:t xml:space="preserve"> range </w:t>
      </w:r>
      <w:r w:rsidRPr="00F57F1E">
        <w:rPr>
          <w:rFonts w:ascii="Times New Roman" w:eastAsia="標楷體" w:hAnsi="Times New Roman"/>
          <w:kern w:val="0"/>
          <w:sz w:val="20"/>
          <w:highlight w:val="yellow"/>
          <w:u w:val="single"/>
        </w:rPr>
        <w:t>with</w:t>
      </w:r>
      <w:r w:rsidR="007F7D9A" w:rsidRPr="00F57F1E">
        <w:rPr>
          <w:rFonts w:ascii="Times New Roman" w:eastAsia="標楷體" w:hAnsi="Times New Roman"/>
          <w:kern w:val="0"/>
          <w:sz w:val="20"/>
          <w:highlight w:val="yellow"/>
          <w:u w:val="single"/>
        </w:rPr>
        <w:t xml:space="preserve"> each </w:t>
      </w:r>
      <w:r w:rsidRPr="00F57F1E">
        <w:rPr>
          <w:rFonts w:ascii="Times New Roman" w:eastAsia="標楷體" w:hAnsi="Times New Roman"/>
          <w:kern w:val="0"/>
          <w:sz w:val="20"/>
          <w:highlight w:val="yellow"/>
          <w:u w:val="single"/>
        </w:rPr>
        <w:t xml:space="preserve">item </w:t>
      </w:r>
      <w:r w:rsidR="00681D3F">
        <w:rPr>
          <w:rFonts w:ascii="Times New Roman" w:eastAsia="標楷體" w:hAnsi="Times New Roman"/>
          <w:kern w:val="0"/>
          <w:sz w:val="20"/>
          <w:highlight w:val="yellow"/>
          <w:u w:val="single"/>
        </w:rPr>
        <w:t xml:space="preserve">counting for </w:t>
      </w:r>
      <w:r w:rsidRPr="00F57F1E">
        <w:rPr>
          <w:rFonts w:ascii="Times New Roman" w:eastAsia="標楷體" w:hAnsi="Times New Roman"/>
          <w:kern w:val="0"/>
          <w:sz w:val="20"/>
          <w:highlight w:val="yellow"/>
          <w:u w:val="single"/>
        </w:rPr>
        <w:t>no less than</w:t>
      </w:r>
      <w:r w:rsidR="007F7D9A" w:rsidRPr="00F57F1E">
        <w:rPr>
          <w:rFonts w:ascii="Times New Roman" w:eastAsia="標楷體" w:hAnsi="Times New Roman"/>
          <w:kern w:val="0"/>
          <w:sz w:val="20"/>
          <w:highlight w:val="yellow"/>
          <w:u w:val="single"/>
        </w:rPr>
        <w:t xml:space="preserve"> 10%</w:t>
      </w:r>
      <w:r>
        <w:rPr>
          <w:rFonts w:ascii="Times New Roman" w:eastAsia="標楷體" w:hAnsi="Times New Roman"/>
          <w:kern w:val="0"/>
          <w:sz w:val="20"/>
        </w:rPr>
        <w:t>).</w:t>
      </w:r>
    </w:p>
    <w:p w14:paraId="6919447E" w14:textId="5EDF9F4F" w:rsidR="00FD25FB" w:rsidRPr="007F7D9A" w:rsidRDefault="00FD25FB" w:rsidP="004D5332">
      <w:pPr>
        <w:ind w:leftChars="-235" w:left="-424" w:rightChars="-177" w:right="-425" w:hangingChars="70" w:hanging="140"/>
        <w:rPr>
          <w:rFonts w:ascii="Times New Roman" w:eastAsia="標楷體" w:hAnsi="Times New Roman"/>
          <w:kern w:val="0"/>
          <w:sz w:val="20"/>
        </w:rPr>
      </w:pPr>
      <w:r w:rsidRPr="007F7D9A">
        <w:rPr>
          <w:rFonts w:ascii="Times New Roman" w:eastAsia="標楷體" w:hAnsi="Times New Roman"/>
          <w:kern w:val="0"/>
          <w:sz w:val="20"/>
        </w:rPr>
        <w:t>1.</w:t>
      </w:r>
      <w:r w:rsidR="00F57F1E" w:rsidRPr="007F7D9A">
        <w:rPr>
          <w:rFonts w:ascii="Times New Roman" w:eastAsia="標楷體" w:hAnsi="Times New Roman"/>
          <w:kern w:val="0"/>
          <w:sz w:val="20"/>
        </w:rPr>
        <w:t xml:space="preserve"> 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Prospective professors: teaching 30%, research 50%, service </w:t>
      </w:r>
      <w:r w:rsidR="00F57F1E">
        <w:rPr>
          <w:rFonts w:ascii="Times New Roman" w:eastAsia="標楷體" w:hAnsi="Times New Roman"/>
          <w:kern w:val="0"/>
          <w:sz w:val="20"/>
        </w:rPr>
        <w:t>&amp;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 </w:t>
      </w:r>
      <w:r w:rsidR="00F57F1E">
        <w:rPr>
          <w:rFonts w:ascii="Times New Roman" w:eastAsia="標楷體" w:hAnsi="Times New Roman"/>
          <w:kern w:val="0"/>
          <w:sz w:val="20"/>
        </w:rPr>
        <w:t>co-op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 20%.</w:t>
      </w:r>
    </w:p>
    <w:p w14:paraId="096592FB" w14:textId="3CE22CE7" w:rsidR="00FD25FB" w:rsidRPr="007F7D9A" w:rsidRDefault="00FD25FB" w:rsidP="004D5332">
      <w:pPr>
        <w:ind w:leftChars="-235" w:left="-424" w:rightChars="-177" w:right="-425" w:hangingChars="70" w:hanging="140"/>
        <w:rPr>
          <w:rFonts w:ascii="Times New Roman" w:eastAsia="標楷體" w:hAnsi="Times New Roman"/>
          <w:kern w:val="0"/>
          <w:sz w:val="20"/>
        </w:rPr>
      </w:pPr>
      <w:r w:rsidRPr="007F7D9A">
        <w:rPr>
          <w:rFonts w:ascii="Times New Roman" w:eastAsia="標楷體" w:hAnsi="Times New Roman"/>
          <w:kern w:val="0"/>
          <w:sz w:val="20"/>
        </w:rPr>
        <w:t>2.</w:t>
      </w:r>
      <w:r w:rsidR="00F57F1E" w:rsidRPr="007F7D9A">
        <w:rPr>
          <w:rFonts w:ascii="Times New Roman" w:eastAsia="標楷體" w:hAnsi="Times New Roman"/>
          <w:kern w:val="0"/>
          <w:sz w:val="20"/>
        </w:rPr>
        <w:t xml:space="preserve"> </w:t>
      </w:r>
      <w:r w:rsidR="007F7D9A" w:rsidRPr="007F7D9A">
        <w:rPr>
          <w:rFonts w:ascii="Times New Roman" w:eastAsia="標楷體" w:hAnsi="Times New Roman"/>
          <w:kern w:val="0"/>
          <w:sz w:val="20"/>
        </w:rPr>
        <w:t>Prospective associate professor</w:t>
      </w:r>
      <w:r w:rsidR="00681D3F">
        <w:rPr>
          <w:rFonts w:ascii="Times New Roman" w:eastAsia="標楷體" w:hAnsi="Times New Roman"/>
          <w:kern w:val="0"/>
          <w:sz w:val="20"/>
        </w:rPr>
        <w:t>s</w:t>
      </w:r>
      <w:r w:rsidR="007F7D9A" w:rsidRPr="007F7D9A">
        <w:rPr>
          <w:rFonts w:ascii="Times New Roman" w:eastAsia="標楷體" w:hAnsi="Times New Roman"/>
          <w:kern w:val="0"/>
          <w:sz w:val="20"/>
        </w:rPr>
        <w:t>, assistant professor</w:t>
      </w:r>
      <w:r w:rsidR="00681D3F">
        <w:rPr>
          <w:rFonts w:ascii="Times New Roman" w:eastAsia="標楷體" w:hAnsi="Times New Roman"/>
          <w:kern w:val="0"/>
          <w:sz w:val="20"/>
        </w:rPr>
        <w:t>s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, </w:t>
      </w:r>
      <w:r w:rsidR="00F57F1E">
        <w:rPr>
          <w:rFonts w:ascii="Times New Roman" w:eastAsia="標楷體" w:hAnsi="Times New Roman"/>
          <w:kern w:val="0"/>
          <w:sz w:val="20"/>
        </w:rPr>
        <w:t>instructor</w:t>
      </w:r>
      <w:r w:rsidR="00681D3F">
        <w:rPr>
          <w:rFonts w:ascii="Times New Roman" w:eastAsia="標楷體" w:hAnsi="Times New Roman"/>
          <w:kern w:val="0"/>
          <w:sz w:val="20"/>
        </w:rPr>
        <w:t>s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: teaching 30%, research 40%, service </w:t>
      </w:r>
      <w:r w:rsidR="00F57F1E">
        <w:rPr>
          <w:rFonts w:ascii="Times New Roman" w:eastAsia="標楷體" w:hAnsi="Times New Roman"/>
          <w:kern w:val="0"/>
          <w:sz w:val="20"/>
        </w:rPr>
        <w:t>&amp;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 </w:t>
      </w:r>
      <w:r w:rsidR="00F57F1E">
        <w:rPr>
          <w:rFonts w:ascii="Times New Roman" w:eastAsia="標楷體" w:hAnsi="Times New Roman"/>
          <w:kern w:val="0"/>
          <w:sz w:val="20"/>
        </w:rPr>
        <w:t>co-op</w:t>
      </w:r>
      <w:r w:rsidR="007F7D9A" w:rsidRPr="007F7D9A">
        <w:rPr>
          <w:rFonts w:ascii="Times New Roman" w:eastAsia="標楷體" w:hAnsi="Times New Roman"/>
          <w:kern w:val="0"/>
          <w:sz w:val="20"/>
        </w:rPr>
        <w:t xml:space="preserve"> 30%</w:t>
      </w:r>
    </w:p>
    <w:p w14:paraId="18C46EAB" w14:textId="63F68B20" w:rsidR="00FD25FB" w:rsidRPr="007F7D9A" w:rsidRDefault="00F57F1E" w:rsidP="004D5332">
      <w:pPr>
        <w:adjustRightInd w:val="0"/>
        <w:ind w:leftChars="-235" w:left="-424" w:rightChars="-177" w:right="-425" w:hangingChars="70" w:hanging="140"/>
        <w:textAlignment w:val="baseline"/>
        <w:rPr>
          <w:rFonts w:ascii="Times New Roman" w:eastAsia="標楷體" w:hAnsi="Times New Roman"/>
          <w:kern w:val="0"/>
          <w:sz w:val="20"/>
        </w:rPr>
      </w:pPr>
      <w:r>
        <w:rPr>
          <w:rFonts w:ascii="Times New Roman" w:eastAsia="標楷體" w:hAnsi="Times New Roman" w:hint="eastAsia"/>
          <w:kern w:val="0"/>
          <w:sz w:val="20"/>
        </w:rPr>
        <w:t>I</w:t>
      </w:r>
      <w:r>
        <w:rPr>
          <w:rFonts w:ascii="Times New Roman" w:eastAsia="標楷體" w:hAnsi="Times New Roman"/>
          <w:kern w:val="0"/>
          <w:sz w:val="20"/>
        </w:rPr>
        <w:t xml:space="preserve">V. </w:t>
      </w:r>
      <w:r w:rsidR="007F7D9A" w:rsidRPr="007F7D9A">
        <w:rPr>
          <w:rFonts w:ascii="Times New Roman" w:eastAsia="標楷體" w:hAnsi="Times New Roman"/>
          <w:kern w:val="0"/>
          <w:sz w:val="20"/>
        </w:rPr>
        <w:t>Please type this form.</w:t>
      </w:r>
    </w:p>
    <w:p w14:paraId="42D65489" w14:textId="7851DE3A" w:rsidR="00FD25FB" w:rsidRPr="007F7D9A" w:rsidRDefault="00F57F1E" w:rsidP="004D5332">
      <w:pPr>
        <w:ind w:leftChars="-235" w:left="-424" w:rightChars="-177" w:right="-425" w:hangingChars="70" w:hanging="140"/>
        <w:rPr>
          <w:rFonts w:ascii="Times New Roman" w:hAnsi="Times New Roman"/>
        </w:rPr>
      </w:pPr>
      <w:r>
        <w:rPr>
          <w:rFonts w:ascii="Times New Roman" w:eastAsia="標楷體" w:hAnsi="Times New Roman" w:hint="eastAsia"/>
          <w:kern w:val="0"/>
          <w:sz w:val="20"/>
        </w:rPr>
        <w:t>V</w:t>
      </w:r>
      <w:r>
        <w:rPr>
          <w:rFonts w:ascii="Times New Roman" w:eastAsia="標楷體" w:hAnsi="Times New Roman"/>
          <w:kern w:val="0"/>
          <w:sz w:val="20"/>
        </w:rPr>
        <w:t xml:space="preserve">. Please adjust the empty table columns adequately </w:t>
      </w:r>
      <w:r w:rsidR="00681D3F">
        <w:rPr>
          <w:rFonts w:ascii="Times New Roman" w:eastAsia="標楷體" w:hAnsi="Times New Roman"/>
          <w:kern w:val="0"/>
          <w:sz w:val="20"/>
        </w:rPr>
        <w:t xml:space="preserve">to </w:t>
      </w:r>
      <w:r w:rsidR="007A5CA0">
        <w:rPr>
          <w:rFonts w:ascii="Times New Roman" w:eastAsia="標楷體" w:hAnsi="Times New Roman"/>
          <w:kern w:val="0"/>
          <w:sz w:val="20"/>
        </w:rPr>
        <w:t>fit all</w:t>
      </w:r>
      <w:r w:rsidR="00681D3F">
        <w:rPr>
          <w:rFonts w:ascii="Times New Roman" w:eastAsia="標楷體" w:hAnsi="Times New Roman"/>
          <w:kern w:val="0"/>
          <w:sz w:val="20"/>
        </w:rPr>
        <w:t xml:space="preserve"> contents into the</w:t>
      </w:r>
      <w:r w:rsidR="007A5CA0">
        <w:rPr>
          <w:rFonts w:ascii="Times New Roman" w:eastAsia="標楷體" w:hAnsi="Times New Roman"/>
          <w:kern w:val="0"/>
          <w:sz w:val="20"/>
        </w:rPr>
        <w:t xml:space="preserve"> proper</w:t>
      </w:r>
      <w:r w:rsidR="00681D3F">
        <w:rPr>
          <w:rFonts w:ascii="Times New Roman" w:eastAsia="標楷體" w:hAnsi="Times New Roman"/>
          <w:kern w:val="0"/>
          <w:sz w:val="20"/>
        </w:rPr>
        <w:t xml:space="preserve"> field</w:t>
      </w:r>
      <w:r w:rsidR="007A5CA0">
        <w:rPr>
          <w:rFonts w:ascii="Times New Roman" w:eastAsia="標楷體" w:hAnsi="Times New Roman"/>
          <w:kern w:val="0"/>
          <w:sz w:val="20"/>
        </w:rPr>
        <w:t>s</w:t>
      </w:r>
      <w:r>
        <w:rPr>
          <w:rFonts w:ascii="Times New Roman" w:eastAsia="標楷體" w:hAnsi="Times New Roman"/>
          <w:kern w:val="0"/>
          <w:sz w:val="20"/>
        </w:rPr>
        <w:t>.</w:t>
      </w:r>
    </w:p>
    <w:sectPr w:rsidR="00FD25FB" w:rsidRPr="007F7D9A" w:rsidSect="00A57EB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CA870" w16cex:dateUtc="2023-02-07T02:37:00Z"/>
  <w16cex:commentExtensible w16cex:durableId="278CAE3A" w16cex:dateUtc="2023-02-07T03:02:00Z"/>
  <w16cex:commentExtensible w16cex:durableId="278CAF88" w16cex:dateUtc="2023-02-07T03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F62CC" w14:textId="77777777" w:rsidR="007F148B" w:rsidRDefault="007F148B" w:rsidP="004241AC">
      <w:r>
        <w:separator/>
      </w:r>
    </w:p>
  </w:endnote>
  <w:endnote w:type="continuationSeparator" w:id="0">
    <w:p w14:paraId="0F59196D" w14:textId="77777777" w:rsidR="007F148B" w:rsidRDefault="007F148B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FEF11" w14:textId="77777777" w:rsidR="007F148B" w:rsidRDefault="007F148B" w:rsidP="004241AC">
      <w:r>
        <w:separator/>
      </w:r>
    </w:p>
  </w:footnote>
  <w:footnote w:type="continuationSeparator" w:id="0">
    <w:p w14:paraId="565BC3E0" w14:textId="77777777" w:rsidR="007F148B" w:rsidRDefault="007F148B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xNLc0M7Y0NjIzNDBX0lEKTi0uzszPAykwrQUADhQRVSwAAAA="/>
  </w:docVars>
  <w:rsids>
    <w:rsidRoot w:val="00F40251"/>
    <w:rsid w:val="00144E9C"/>
    <w:rsid w:val="002C5767"/>
    <w:rsid w:val="00306AC3"/>
    <w:rsid w:val="003428BE"/>
    <w:rsid w:val="004056CB"/>
    <w:rsid w:val="004241AC"/>
    <w:rsid w:val="00446A9C"/>
    <w:rsid w:val="004A72D5"/>
    <w:rsid w:val="004C77D0"/>
    <w:rsid w:val="004D5332"/>
    <w:rsid w:val="00624A81"/>
    <w:rsid w:val="00681D3F"/>
    <w:rsid w:val="006A44E5"/>
    <w:rsid w:val="00716FAA"/>
    <w:rsid w:val="007A5CA0"/>
    <w:rsid w:val="007F148B"/>
    <w:rsid w:val="007F3BB8"/>
    <w:rsid w:val="007F7D9A"/>
    <w:rsid w:val="008C2689"/>
    <w:rsid w:val="0092032B"/>
    <w:rsid w:val="00955186"/>
    <w:rsid w:val="00A57EB9"/>
    <w:rsid w:val="00A85100"/>
    <w:rsid w:val="00B66767"/>
    <w:rsid w:val="00BB12BC"/>
    <w:rsid w:val="00BC6A59"/>
    <w:rsid w:val="00C25153"/>
    <w:rsid w:val="00C50EFD"/>
    <w:rsid w:val="00C577A3"/>
    <w:rsid w:val="00CE594E"/>
    <w:rsid w:val="00D32CA1"/>
    <w:rsid w:val="00DB267A"/>
    <w:rsid w:val="00DE4376"/>
    <w:rsid w:val="00E00C78"/>
    <w:rsid w:val="00E17E5E"/>
    <w:rsid w:val="00EF33DC"/>
    <w:rsid w:val="00F02662"/>
    <w:rsid w:val="00F40251"/>
    <w:rsid w:val="00F57F1E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C367B"/>
  <w15:docId w15:val="{BCDF455E-5E6B-4454-A817-DB90717A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2032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2032B"/>
  </w:style>
  <w:style w:type="character" w:customStyle="1" w:styleId="a9">
    <w:name w:val="註解文字 字元"/>
    <w:basedOn w:val="a0"/>
    <w:link w:val="a8"/>
    <w:uiPriority w:val="99"/>
    <w:rsid w:val="0092032B"/>
    <w:rPr>
      <w:rFonts w:ascii="Calibri" w:eastAsia="新細明體" w:hAnsi="Calibri" w:cs="Times New Roman"/>
    </w:rPr>
  </w:style>
  <w:style w:type="character" w:styleId="aa">
    <w:name w:val="Hyperlink"/>
    <w:basedOn w:val="a0"/>
    <w:uiPriority w:val="99"/>
    <w:unhideWhenUsed/>
    <w:rsid w:val="0092032B"/>
    <w:rPr>
      <w:color w:val="0000FF" w:themeColor="hyperlink"/>
      <w:u w:val="single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8C2689"/>
    <w:rPr>
      <w:b/>
      <w:bCs/>
    </w:rPr>
  </w:style>
  <w:style w:type="character" w:customStyle="1" w:styleId="ac">
    <w:name w:val="註解主旨 字元"/>
    <w:basedOn w:val="a9"/>
    <w:link w:val="ab"/>
    <w:uiPriority w:val="99"/>
    <w:semiHidden/>
    <w:rsid w:val="008C2689"/>
    <w:rPr>
      <w:rFonts w:ascii="Calibri" w:eastAsia="新細明體" w:hAnsi="Calibri" w:cs="Times New Roman"/>
      <w:b/>
      <w:bCs/>
    </w:rPr>
  </w:style>
  <w:style w:type="character" w:styleId="ad">
    <w:name w:val="Unresolved Mention"/>
    <w:basedOn w:val="a0"/>
    <w:uiPriority w:val="99"/>
    <w:semiHidden/>
    <w:unhideWhenUsed/>
    <w:rsid w:val="008C2689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E00C78"/>
    <w:rPr>
      <w:rFonts w:ascii="Calibri" w:eastAsia="新細明體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A5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57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 Shao</dc:creator>
  <cp:lastModifiedBy>廖紹伯</cp:lastModifiedBy>
  <cp:revision>2</cp:revision>
  <cp:lastPrinted>2023-03-21T10:45:00Z</cp:lastPrinted>
  <dcterms:created xsi:type="dcterms:W3CDTF">2023-03-21T10:47:00Z</dcterms:created>
  <dcterms:modified xsi:type="dcterms:W3CDTF">2023-03-21T10:47:00Z</dcterms:modified>
</cp:coreProperties>
</file>